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48"/>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6"/>
        <w:gridCol w:w="5172"/>
      </w:tblGrid>
      <w:tr w:rsidR="0047594B" w:rsidRPr="0047594B">
        <w:tblPrEx>
          <w:tblCellMar>
            <w:top w:w="0" w:type="dxa"/>
            <w:bottom w:w="0" w:type="dxa"/>
          </w:tblCellMar>
        </w:tblPrEx>
        <w:trPr>
          <w:gridAfter w:val="1"/>
          <w:wAfter w:w="5172" w:type="dxa"/>
          <w:trHeight w:val="529"/>
        </w:trPr>
        <w:tc>
          <w:tcPr>
            <w:tcW w:w="5916" w:type="dxa"/>
            <w:vAlign w:val="bottom"/>
          </w:tcPr>
          <w:p w:rsidR="0047594B" w:rsidRPr="0047594B" w:rsidRDefault="0047594B" w:rsidP="0047594B">
            <w:pPr>
              <w:pStyle w:val="Heading1"/>
              <w:framePr w:hSpace="0" w:wrap="auto" w:vAnchor="margin" w:hAnchor="text" w:yAlign="inline"/>
              <w:ind w:left="0"/>
              <w:rPr>
                <w:rFonts w:ascii="Arial" w:hAnsi="Arial" w:cs="Arial"/>
                <w:sz w:val="40"/>
              </w:rPr>
            </w:pPr>
            <w:r w:rsidRPr="0047594B">
              <w:rPr>
                <w:rFonts w:ascii="Arial" w:hAnsi="Arial" w:cs="Arial"/>
                <w:sz w:val="40"/>
              </w:rPr>
              <w:t>Job Description</w:t>
            </w:r>
          </w:p>
        </w:tc>
      </w:tr>
      <w:tr w:rsidR="0047594B" w:rsidRPr="0047594B">
        <w:tblPrEx>
          <w:tblCellMar>
            <w:top w:w="0" w:type="dxa"/>
            <w:bottom w:w="0" w:type="dxa"/>
          </w:tblCellMar>
        </w:tblPrEx>
        <w:tc>
          <w:tcPr>
            <w:tcW w:w="11088" w:type="dxa"/>
            <w:gridSpan w:val="2"/>
          </w:tcPr>
          <w:p w:rsidR="0047594B" w:rsidRPr="0047594B" w:rsidRDefault="0047594B" w:rsidP="0047594B">
            <w:pPr>
              <w:rPr>
                <w:rFonts w:ascii="Arial" w:hAnsi="Arial" w:cs="Arial"/>
              </w:rPr>
            </w:pPr>
          </w:p>
          <w:p w:rsidR="0047594B" w:rsidRPr="0047594B" w:rsidRDefault="0047594B" w:rsidP="0047594B">
            <w:pPr>
              <w:rPr>
                <w:rFonts w:ascii="Arial" w:hAnsi="Arial" w:cs="Arial"/>
                <w:b/>
              </w:rPr>
            </w:pPr>
            <w:r w:rsidRPr="0047594B">
              <w:rPr>
                <w:rFonts w:ascii="Arial" w:hAnsi="Arial" w:cs="Arial"/>
                <w:b/>
              </w:rPr>
              <w:t xml:space="preserve">Post Title: </w:t>
            </w:r>
            <w:r w:rsidRPr="0047594B">
              <w:rPr>
                <w:rFonts w:ascii="Arial" w:hAnsi="Arial" w:cs="Arial"/>
              </w:rPr>
              <w:t>Teaching</w:t>
            </w:r>
            <w:r w:rsidRPr="0047594B">
              <w:rPr>
                <w:rFonts w:ascii="Arial" w:hAnsi="Arial" w:cs="Arial"/>
                <w:b/>
              </w:rPr>
              <w:t xml:space="preserve"> </w:t>
            </w:r>
            <w:r w:rsidRPr="0047594B">
              <w:rPr>
                <w:rFonts w:ascii="Arial" w:hAnsi="Arial" w:cs="Arial"/>
              </w:rPr>
              <w:t xml:space="preserve">Assistant </w:t>
            </w:r>
            <w:r w:rsidR="00E533BF">
              <w:rPr>
                <w:rFonts w:ascii="Arial" w:hAnsi="Arial" w:cs="Arial"/>
              </w:rPr>
              <w:t>- SEN</w:t>
            </w:r>
            <w:r w:rsidR="007C156E">
              <w:rPr>
                <w:rFonts w:ascii="Arial" w:hAnsi="Arial" w:cs="Arial"/>
              </w:rPr>
              <w:t>D</w:t>
            </w:r>
            <w:r w:rsidRPr="0047594B">
              <w:rPr>
                <w:rFonts w:ascii="Arial" w:hAnsi="Arial" w:cs="Arial"/>
              </w:rPr>
              <w:t xml:space="preserve"> </w:t>
            </w:r>
            <w:r w:rsidRPr="0047594B">
              <w:rPr>
                <w:rFonts w:ascii="Arial" w:hAnsi="Arial" w:cs="Arial"/>
                <w:b/>
              </w:rPr>
              <w:t xml:space="preserve"> </w:t>
            </w:r>
            <w:r w:rsidRPr="0047594B">
              <w:rPr>
                <w:rFonts w:ascii="Arial" w:hAnsi="Arial" w:cs="Arial"/>
              </w:rPr>
              <w:t xml:space="preserve">                        </w:t>
            </w:r>
            <w:r w:rsidR="007C156E">
              <w:rPr>
                <w:rFonts w:ascii="Arial" w:hAnsi="Arial" w:cs="Arial"/>
                <w:b/>
              </w:rPr>
              <w:t xml:space="preserve">    </w:t>
            </w:r>
            <w:r w:rsidRPr="0047594B">
              <w:rPr>
                <w:rFonts w:ascii="Arial" w:hAnsi="Arial" w:cs="Arial"/>
                <w:b/>
              </w:rPr>
              <w:t xml:space="preserve">Grade: </w:t>
            </w:r>
            <w:r w:rsidR="00837B13">
              <w:rPr>
                <w:rFonts w:ascii="Arial" w:hAnsi="Arial" w:cs="Arial"/>
              </w:rPr>
              <w:t xml:space="preserve">Scale </w:t>
            </w:r>
            <w:r w:rsidR="008B2874">
              <w:rPr>
                <w:rFonts w:ascii="Arial" w:hAnsi="Arial" w:cs="Arial"/>
              </w:rPr>
              <w:t>3</w:t>
            </w:r>
          </w:p>
          <w:p w:rsidR="0047594B" w:rsidRPr="0047594B" w:rsidRDefault="0047594B" w:rsidP="0047594B">
            <w:pPr>
              <w:rPr>
                <w:rFonts w:ascii="Arial" w:hAnsi="Arial" w:cs="Arial"/>
                <w:b/>
              </w:rPr>
            </w:pPr>
          </w:p>
          <w:p w:rsidR="0047594B" w:rsidRPr="0047594B" w:rsidRDefault="0047594B" w:rsidP="0047594B">
            <w:pPr>
              <w:rPr>
                <w:rFonts w:ascii="Arial" w:hAnsi="Arial" w:cs="Arial"/>
                <w:b/>
              </w:rPr>
            </w:pPr>
            <w:r w:rsidRPr="0047594B">
              <w:rPr>
                <w:rFonts w:ascii="Arial" w:hAnsi="Arial" w:cs="Arial"/>
                <w:b/>
              </w:rPr>
              <w:t xml:space="preserve">Directorate:  </w:t>
            </w:r>
            <w:r w:rsidRPr="0047594B">
              <w:rPr>
                <w:rFonts w:ascii="Arial" w:hAnsi="Arial" w:cs="Arial"/>
              </w:rPr>
              <w:t>Children &amp; Young People</w:t>
            </w:r>
            <w:r w:rsidRPr="0047594B">
              <w:rPr>
                <w:rFonts w:ascii="Arial" w:hAnsi="Arial" w:cs="Arial"/>
                <w:b/>
              </w:rPr>
              <w:t xml:space="preserve">                    </w:t>
            </w:r>
            <w:r w:rsidR="000E67AE">
              <w:rPr>
                <w:rFonts w:ascii="Arial" w:hAnsi="Arial" w:cs="Arial"/>
                <w:b/>
              </w:rPr>
              <w:t xml:space="preserve">         </w:t>
            </w:r>
            <w:r w:rsidRPr="0047594B">
              <w:rPr>
                <w:rFonts w:ascii="Arial" w:hAnsi="Arial" w:cs="Arial"/>
                <w:b/>
              </w:rPr>
              <w:t>Service</w:t>
            </w:r>
            <w:r w:rsidRPr="0047594B">
              <w:rPr>
                <w:rFonts w:ascii="Arial" w:hAnsi="Arial" w:cs="Arial"/>
              </w:rPr>
              <w:t>:    Schools</w:t>
            </w:r>
            <w:r w:rsidRPr="0047594B">
              <w:rPr>
                <w:rFonts w:ascii="Arial" w:hAnsi="Arial" w:cs="Arial"/>
                <w:b/>
              </w:rPr>
              <w:t xml:space="preserve">                                      </w:t>
            </w:r>
          </w:p>
          <w:p w:rsidR="0047594B" w:rsidRPr="0047594B" w:rsidRDefault="0047594B" w:rsidP="0047594B">
            <w:pPr>
              <w:rPr>
                <w:rFonts w:ascii="Arial" w:hAnsi="Arial" w:cs="Arial"/>
                <w:b/>
              </w:rPr>
            </w:pPr>
          </w:p>
          <w:p w:rsidR="0047594B" w:rsidRPr="0047594B" w:rsidRDefault="0047594B" w:rsidP="0047594B">
            <w:pPr>
              <w:rPr>
                <w:rFonts w:ascii="Arial" w:hAnsi="Arial" w:cs="Arial"/>
              </w:rPr>
            </w:pPr>
            <w:r w:rsidRPr="0047594B">
              <w:rPr>
                <w:rFonts w:ascii="Arial" w:hAnsi="Arial" w:cs="Arial"/>
                <w:b/>
              </w:rPr>
              <w:t xml:space="preserve">Responsible to: </w:t>
            </w:r>
            <w:r w:rsidRPr="0047594B">
              <w:rPr>
                <w:rFonts w:ascii="Arial" w:hAnsi="Arial" w:cs="Arial"/>
              </w:rPr>
              <w:t>Headteacher</w:t>
            </w:r>
            <w:r w:rsidR="000E67AE">
              <w:rPr>
                <w:rFonts w:ascii="Arial" w:hAnsi="Arial" w:cs="Arial"/>
              </w:rPr>
              <w:t xml:space="preserve">                                           </w:t>
            </w:r>
            <w:r w:rsidR="000E67AE" w:rsidRPr="000E67AE">
              <w:rPr>
                <w:rFonts w:ascii="Arial" w:hAnsi="Arial" w:cs="Arial"/>
                <w:b/>
              </w:rPr>
              <w:t>Contract</w:t>
            </w:r>
            <w:r w:rsidR="00987E09">
              <w:rPr>
                <w:rFonts w:ascii="Arial" w:hAnsi="Arial" w:cs="Arial"/>
              </w:rPr>
              <w:t>: Temporary</w:t>
            </w:r>
          </w:p>
          <w:p w:rsidR="0047594B" w:rsidRPr="00FF4339" w:rsidRDefault="0047594B" w:rsidP="0047594B">
            <w:pPr>
              <w:rPr>
                <w:rFonts w:ascii="Arial" w:hAnsi="Arial" w:cs="Arial"/>
                <w:sz w:val="22"/>
              </w:rPr>
            </w:pPr>
            <w:r w:rsidRPr="0047594B">
              <w:rPr>
                <w:rFonts w:ascii="Arial" w:hAnsi="Arial" w:cs="Arial"/>
                <w:b/>
                <w:sz w:val="22"/>
              </w:rPr>
              <w:t xml:space="preserve">                                                                                            </w:t>
            </w:r>
          </w:p>
          <w:p w:rsidR="0047594B" w:rsidRPr="0047594B" w:rsidRDefault="0047594B" w:rsidP="0047594B">
            <w:pPr>
              <w:rPr>
                <w:rFonts w:ascii="Arial" w:hAnsi="Arial" w:cs="Arial"/>
              </w:rPr>
            </w:pPr>
            <w:r w:rsidRPr="0047594B">
              <w:rPr>
                <w:rFonts w:ascii="Arial" w:hAnsi="Arial" w:cs="Arial"/>
                <w:b/>
              </w:rPr>
              <w:t xml:space="preserve">Responsible for:  </w:t>
            </w:r>
            <w:r w:rsidRPr="0047594B">
              <w:rPr>
                <w:rFonts w:ascii="Arial" w:hAnsi="Arial" w:cs="Arial"/>
              </w:rPr>
              <w:t>No responsibility for staff</w:t>
            </w:r>
          </w:p>
          <w:p w:rsidR="0047594B" w:rsidRPr="0047594B" w:rsidRDefault="0047594B" w:rsidP="0047594B">
            <w:pPr>
              <w:tabs>
                <w:tab w:val="left" w:pos="3420"/>
                <w:tab w:val="left" w:pos="3780"/>
                <w:tab w:val="left" w:pos="5040"/>
                <w:tab w:val="left" w:pos="5580"/>
              </w:tabs>
              <w:ind w:left="5040" w:hanging="5040"/>
              <w:rPr>
                <w:rFonts w:ascii="Arial" w:hAnsi="Arial" w:cs="Arial"/>
                <w:sz w:val="22"/>
              </w:rPr>
            </w:pPr>
            <w:r w:rsidRPr="0047594B">
              <w:rPr>
                <w:rFonts w:ascii="Arial" w:hAnsi="Arial" w:cs="Arial"/>
                <w:b/>
                <w:sz w:val="22"/>
              </w:rPr>
              <w:t xml:space="preserve">                                                                                           </w:t>
            </w:r>
            <w:r w:rsidRPr="0047594B">
              <w:rPr>
                <w:rFonts w:ascii="Arial" w:hAnsi="Arial" w:cs="Arial"/>
                <w:b/>
              </w:rPr>
              <w:t xml:space="preserve">                                              </w:t>
            </w:r>
            <w:bookmarkStart w:id="0" w:name="_GoBack"/>
            <w:bookmarkEnd w:id="0"/>
            <w:r w:rsidRPr="0047594B">
              <w:rPr>
                <w:rFonts w:ascii="Arial" w:hAnsi="Arial" w:cs="Arial"/>
                <w:b/>
              </w:rPr>
              <w:t xml:space="preserve">                              </w:t>
            </w:r>
          </w:p>
          <w:p w:rsidR="0047594B" w:rsidRPr="0047594B" w:rsidRDefault="0047594B" w:rsidP="0047594B">
            <w:pPr>
              <w:jc w:val="center"/>
              <w:rPr>
                <w:rFonts w:ascii="Arial" w:hAnsi="Arial" w:cs="Arial"/>
                <w:sz w:val="28"/>
              </w:rPr>
            </w:pPr>
          </w:p>
        </w:tc>
      </w:tr>
      <w:tr w:rsidR="0047594B" w:rsidRPr="0047594B">
        <w:tblPrEx>
          <w:tblCellMar>
            <w:top w:w="0" w:type="dxa"/>
            <w:bottom w:w="0" w:type="dxa"/>
          </w:tblCellMar>
        </w:tblPrEx>
        <w:tc>
          <w:tcPr>
            <w:tcW w:w="11088" w:type="dxa"/>
            <w:gridSpan w:val="2"/>
          </w:tcPr>
          <w:p w:rsidR="0047594B" w:rsidRPr="0047594B" w:rsidRDefault="0047594B" w:rsidP="0047594B">
            <w:pPr>
              <w:ind w:left="2700" w:hanging="2700"/>
              <w:rPr>
                <w:rFonts w:ascii="Arial" w:hAnsi="Arial" w:cs="Arial"/>
              </w:rPr>
            </w:pPr>
            <w:r w:rsidRPr="0047594B">
              <w:rPr>
                <w:rFonts w:ascii="Arial" w:hAnsi="Arial" w:cs="Arial"/>
                <w:b/>
              </w:rPr>
              <w:t xml:space="preserve">Main purpose of the job:  </w:t>
            </w:r>
          </w:p>
          <w:p w:rsidR="0047594B" w:rsidRPr="0047594B" w:rsidRDefault="0047594B" w:rsidP="0047594B">
            <w:pPr>
              <w:ind w:left="2880" w:hanging="2880"/>
              <w:rPr>
                <w:rFonts w:ascii="Arial" w:hAnsi="Arial" w:cs="Arial"/>
              </w:rPr>
            </w:pPr>
          </w:p>
          <w:p w:rsidR="0047594B" w:rsidRPr="0047594B" w:rsidRDefault="0047594B" w:rsidP="0047594B">
            <w:pPr>
              <w:numPr>
                <w:ilvl w:val="0"/>
                <w:numId w:val="1"/>
              </w:numPr>
              <w:rPr>
                <w:rFonts w:ascii="Arial" w:hAnsi="Arial" w:cs="Arial"/>
              </w:rPr>
            </w:pPr>
            <w:r w:rsidRPr="0047594B">
              <w:rPr>
                <w:rFonts w:ascii="Arial" w:hAnsi="Arial" w:cs="Arial"/>
              </w:rPr>
              <w:t xml:space="preserve">To provide support  to teaching </w:t>
            </w:r>
            <w:r w:rsidR="00837B13">
              <w:rPr>
                <w:rFonts w:ascii="Arial" w:hAnsi="Arial" w:cs="Arial"/>
              </w:rPr>
              <w:t xml:space="preserve">staff </w:t>
            </w:r>
            <w:r w:rsidRPr="0047594B">
              <w:rPr>
                <w:rFonts w:ascii="Arial" w:hAnsi="Arial" w:cs="Arial"/>
              </w:rPr>
              <w:t>in an appropriate learning environment</w:t>
            </w:r>
          </w:p>
          <w:p w:rsidR="0047594B" w:rsidRPr="0047594B" w:rsidRDefault="0047594B" w:rsidP="0047594B">
            <w:pPr>
              <w:numPr>
                <w:ilvl w:val="0"/>
                <w:numId w:val="1"/>
              </w:numPr>
              <w:rPr>
                <w:rFonts w:ascii="Arial" w:hAnsi="Arial" w:cs="Arial"/>
              </w:rPr>
            </w:pPr>
            <w:r w:rsidRPr="0047594B">
              <w:rPr>
                <w:rFonts w:ascii="Arial" w:hAnsi="Arial" w:cs="Arial"/>
              </w:rPr>
              <w:t xml:space="preserve">Assisting with the integration of pupils with special educational needs </w:t>
            </w:r>
          </w:p>
          <w:p w:rsidR="00837B13" w:rsidRDefault="0047594B" w:rsidP="0020218A">
            <w:pPr>
              <w:numPr>
                <w:ilvl w:val="0"/>
                <w:numId w:val="1"/>
              </w:numPr>
              <w:rPr>
                <w:rFonts w:ascii="Arial" w:hAnsi="Arial" w:cs="Arial"/>
              </w:rPr>
            </w:pPr>
            <w:r w:rsidRPr="00837B13">
              <w:rPr>
                <w:rFonts w:ascii="Arial" w:hAnsi="Arial" w:cs="Arial"/>
              </w:rPr>
              <w:t xml:space="preserve">Supporting children within a small group or on an individual basis within the classroom </w:t>
            </w:r>
            <w:r w:rsidR="00837B13">
              <w:rPr>
                <w:rFonts w:ascii="Arial" w:hAnsi="Arial" w:cs="Arial"/>
              </w:rPr>
              <w:t>or in the outdoor environment</w:t>
            </w:r>
          </w:p>
          <w:p w:rsidR="0047594B" w:rsidRPr="00837B13" w:rsidRDefault="0047594B" w:rsidP="0020218A">
            <w:pPr>
              <w:numPr>
                <w:ilvl w:val="0"/>
                <w:numId w:val="1"/>
              </w:numPr>
              <w:rPr>
                <w:rFonts w:ascii="Arial" w:hAnsi="Arial" w:cs="Arial"/>
              </w:rPr>
            </w:pPr>
            <w:r w:rsidRPr="00837B13">
              <w:rPr>
                <w:rFonts w:ascii="Arial" w:hAnsi="Arial" w:cs="Arial"/>
              </w:rPr>
              <w:t xml:space="preserve">To be an integral part of the school, working in close partnership with all staff </w:t>
            </w:r>
          </w:p>
          <w:p w:rsidR="0047594B" w:rsidRPr="0047594B" w:rsidRDefault="0047594B" w:rsidP="0047594B">
            <w:pPr>
              <w:ind w:left="2880" w:hanging="2880"/>
              <w:rPr>
                <w:rFonts w:ascii="Arial" w:hAnsi="Arial" w:cs="Arial"/>
              </w:rPr>
            </w:pPr>
            <w:r w:rsidRPr="0047594B">
              <w:rPr>
                <w:rFonts w:ascii="Arial" w:hAnsi="Arial" w:cs="Arial"/>
              </w:rPr>
              <w:t>.</w:t>
            </w:r>
          </w:p>
          <w:p w:rsidR="0047594B" w:rsidRPr="0047594B" w:rsidRDefault="0047594B" w:rsidP="0047594B">
            <w:pPr>
              <w:ind w:left="2880" w:hanging="2880"/>
              <w:rPr>
                <w:rFonts w:ascii="Arial" w:hAnsi="Arial" w:cs="Arial"/>
              </w:rPr>
            </w:pPr>
          </w:p>
        </w:tc>
      </w:tr>
      <w:tr w:rsidR="0047594B" w:rsidRPr="0047594B">
        <w:tblPrEx>
          <w:tblCellMar>
            <w:top w:w="0" w:type="dxa"/>
            <w:bottom w:w="0" w:type="dxa"/>
          </w:tblCellMar>
        </w:tblPrEx>
        <w:tc>
          <w:tcPr>
            <w:tcW w:w="11088" w:type="dxa"/>
            <w:gridSpan w:val="2"/>
          </w:tcPr>
          <w:p w:rsidR="0047594B" w:rsidRPr="0047594B" w:rsidRDefault="0047594B" w:rsidP="0047594B">
            <w:pPr>
              <w:ind w:left="3960" w:hanging="3960"/>
              <w:rPr>
                <w:rFonts w:ascii="Arial" w:hAnsi="Arial" w:cs="Arial"/>
              </w:rPr>
            </w:pPr>
            <w:r w:rsidRPr="0047594B">
              <w:rPr>
                <w:rFonts w:ascii="Arial" w:hAnsi="Arial" w:cs="Arial"/>
                <w:b/>
              </w:rPr>
              <w:t xml:space="preserve">Major Duties and Responsibilities:  </w:t>
            </w:r>
          </w:p>
          <w:p w:rsidR="0047594B" w:rsidRPr="0047594B" w:rsidRDefault="0047594B" w:rsidP="0047594B">
            <w:pPr>
              <w:ind w:left="3960" w:hanging="3960"/>
              <w:rPr>
                <w:rFonts w:ascii="Arial" w:hAnsi="Arial" w:cs="Arial"/>
              </w:rPr>
            </w:pPr>
          </w:p>
          <w:p w:rsidR="00FF4339" w:rsidRDefault="0047594B" w:rsidP="008E330D">
            <w:pPr>
              <w:numPr>
                <w:ilvl w:val="0"/>
                <w:numId w:val="11"/>
              </w:numPr>
              <w:rPr>
                <w:rFonts w:ascii="Arial" w:hAnsi="Arial" w:cs="Arial"/>
              </w:rPr>
            </w:pPr>
            <w:r w:rsidRPr="0047594B">
              <w:rPr>
                <w:rFonts w:ascii="Arial" w:hAnsi="Arial" w:cs="Arial"/>
              </w:rPr>
              <w:t>To support,  assist  &amp; supervise  children in or outside classes under the direction of the teacher</w:t>
            </w:r>
          </w:p>
          <w:p w:rsidR="00FF4339" w:rsidRDefault="00FF4339" w:rsidP="008E330D">
            <w:pPr>
              <w:numPr>
                <w:ilvl w:val="0"/>
                <w:numId w:val="11"/>
              </w:numPr>
              <w:rPr>
                <w:rFonts w:ascii="Arial" w:hAnsi="Arial" w:cs="Arial"/>
              </w:rPr>
            </w:pPr>
            <w:r>
              <w:rPr>
                <w:rFonts w:ascii="Arial" w:hAnsi="Arial" w:cs="Arial"/>
              </w:rPr>
              <w:t xml:space="preserve">To   </w:t>
            </w:r>
            <w:r w:rsidR="0047594B" w:rsidRPr="0047594B">
              <w:rPr>
                <w:rFonts w:ascii="Arial" w:hAnsi="Arial" w:cs="Arial"/>
              </w:rPr>
              <w:t>participate in the planning process as directed by the teacher</w:t>
            </w:r>
          </w:p>
          <w:p w:rsidR="00FF4339" w:rsidRDefault="0047594B" w:rsidP="008E330D">
            <w:pPr>
              <w:numPr>
                <w:ilvl w:val="0"/>
                <w:numId w:val="11"/>
              </w:numPr>
              <w:rPr>
                <w:rFonts w:ascii="Arial" w:hAnsi="Arial" w:cs="Arial"/>
              </w:rPr>
            </w:pPr>
            <w:r w:rsidRPr="0047594B">
              <w:rPr>
                <w:rFonts w:ascii="Arial" w:hAnsi="Arial" w:cs="Arial"/>
              </w:rPr>
              <w:t>To provide assistance in the development of learning resources within the school</w:t>
            </w:r>
          </w:p>
          <w:p w:rsidR="00FF4339" w:rsidRDefault="0047594B" w:rsidP="008E330D">
            <w:pPr>
              <w:numPr>
                <w:ilvl w:val="0"/>
                <w:numId w:val="11"/>
              </w:numPr>
              <w:rPr>
                <w:rFonts w:ascii="Arial" w:hAnsi="Arial" w:cs="Arial"/>
              </w:rPr>
            </w:pPr>
            <w:r w:rsidRPr="0047594B">
              <w:rPr>
                <w:rFonts w:ascii="Arial" w:hAnsi="Arial" w:cs="Arial"/>
              </w:rPr>
              <w:t>To provide support for children with a range of Special Educational Needs</w:t>
            </w:r>
            <w:r w:rsidR="00F4418C">
              <w:rPr>
                <w:rFonts w:ascii="Arial" w:hAnsi="Arial" w:cs="Arial"/>
              </w:rPr>
              <w:t xml:space="preserve"> &amp; Disabilities</w:t>
            </w:r>
          </w:p>
          <w:p w:rsidR="0047594B" w:rsidRPr="0047594B" w:rsidRDefault="0047594B" w:rsidP="008E330D">
            <w:pPr>
              <w:numPr>
                <w:ilvl w:val="0"/>
                <w:numId w:val="11"/>
              </w:numPr>
              <w:rPr>
                <w:rFonts w:ascii="Arial" w:hAnsi="Arial" w:cs="Arial"/>
              </w:rPr>
            </w:pPr>
            <w:r w:rsidRPr="0047594B">
              <w:rPr>
                <w:rFonts w:ascii="Arial" w:hAnsi="Arial" w:cs="Arial"/>
              </w:rPr>
              <w:t xml:space="preserve">To provide </w:t>
            </w:r>
            <w:r w:rsidR="00837B13">
              <w:rPr>
                <w:rFonts w:ascii="Arial" w:hAnsi="Arial" w:cs="Arial"/>
              </w:rPr>
              <w:t xml:space="preserve">support </w:t>
            </w:r>
            <w:r w:rsidRPr="0047594B">
              <w:rPr>
                <w:rFonts w:ascii="Arial" w:hAnsi="Arial" w:cs="Arial"/>
              </w:rPr>
              <w:t>as necessary e.g.</w:t>
            </w:r>
            <w:r w:rsidR="00837B13">
              <w:rPr>
                <w:rFonts w:ascii="Arial" w:hAnsi="Arial" w:cs="Arial"/>
              </w:rPr>
              <w:t xml:space="preserve"> </w:t>
            </w:r>
            <w:proofErr w:type="gramStart"/>
            <w:r w:rsidR="00837B13">
              <w:rPr>
                <w:rFonts w:ascii="Arial" w:hAnsi="Arial" w:cs="Arial"/>
              </w:rPr>
              <w:t>One</w:t>
            </w:r>
            <w:proofErr w:type="gramEnd"/>
            <w:r w:rsidR="00837B13">
              <w:rPr>
                <w:rFonts w:ascii="Arial" w:hAnsi="Arial" w:cs="Arial"/>
              </w:rPr>
              <w:t xml:space="preserve"> page profiles, IEPs, IBPs.</w:t>
            </w:r>
          </w:p>
          <w:p w:rsidR="0047594B" w:rsidRPr="0047594B" w:rsidRDefault="0047594B" w:rsidP="0047594B">
            <w:pPr>
              <w:ind w:left="3960" w:hanging="3960"/>
              <w:rPr>
                <w:rFonts w:ascii="Arial" w:hAnsi="Arial" w:cs="Arial"/>
              </w:rPr>
            </w:pPr>
          </w:p>
          <w:p w:rsidR="0047594B" w:rsidRPr="0047594B" w:rsidRDefault="0047594B" w:rsidP="0047594B">
            <w:pPr>
              <w:ind w:left="3960" w:hanging="3960"/>
              <w:rPr>
                <w:rFonts w:ascii="Arial" w:hAnsi="Arial" w:cs="Arial"/>
              </w:rPr>
            </w:pPr>
          </w:p>
        </w:tc>
      </w:tr>
      <w:tr w:rsidR="0047594B" w:rsidRPr="0047594B">
        <w:tblPrEx>
          <w:tblCellMar>
            <w:top w:w="0" w:type="dxa"/>
            <w:bottom w:w="0" w:type="dxa"/>
          </w:tblCellMar>
        </w:tblPrEx>
        <w:tc>
          <w:tcPr>
            <w:tcW w:w="11088" w:type="dxa"/>
            <w:gridSpan w:val="2"/>
          </w:tcPr>
          <w:p w:rsidR="0047594B" w:rsidRPr="0047594B" w:rsidRDefault="0047594B" w:rsidP="0047594B">
            <w:pPr>
              <w:rPr>
                <w:rFonts w:ascii="Arial" w:hAnsi="Arial" w:cs="Arial"/>
                <w:b/>
              </w:rPr>
            </w:pPr>
            <w:r w:rsidRPr="0047594B">
              <w:rPr>
                <w:rFonts w:ascii="Arial" w:hAnsi="Arial" w:cs="Arial"/>
                <w:b/>
              </w:rPr>
              <w:t>Job Activities</w:t>
            </w:r>
          </w:p>
          <w:p w:rsidR="0047594B" w:rsidRPr="0047594B" w:rsidRDefault="0047594B" w:rsidP="0047594B">
            <w:pPr>
              <w:rPr>
                <w:rFonts w:ascii="Arial" w:hAnsi="Arial" w:cs="Arial"/>
                <w:b/>
              </w:rPr>
            </w:pPr>
          </w:p>
          <w:p w:rsidR="0047594B" w:rsidRPr="0047594B" w:rsidRDefault="0047594B" w:rsidP="0047594B">
            <w:pPr>
              <w:pStyle w:val="PlainText"/>
              <w:jc w:val="both"/>
              <w:rPr>
                <w:rFonts w:ascii="Arial" w:hAnsi="Arial" w:cs="Arial"/>
                <w:sz w:val="24"/>
                <w:szCs w:val="24"/>
                <w:u w:val="single"/>
              </w:rPr>
            </w:pPr>
            <w:r w:rsidRPr="0047594B">
              <w:rPr>
                <w:rFonts w:ascii="Arial" w:hAnsi="Arial" w:cs="Arial"/>
                <w:sz w:val="24"/>
                <w:szCs w:val="24"/>
                <w:u w:val="single"/>
              </w:rPr>
              <w:t xml:space="preserve">Planning </w:t>
            </w:r>
          </w:p>
          <w:p w:rsidR="0047594B" w:rsidRPr="0047594B" w:rsidRDefault="0047594B" w:rsidP="0047594B">
            <w:pPr>
              <w:pStyle w:val="PlainText"/>
              <w:jc w:val="both"/>
              <w:rPr>
                <w:rFonts w:ascii="Arial" w:hAnsi="Arial" w:cs="Arial"/>
                <w:sz w:val="24"/>
                <w:szCs w:val="24"/>
              </w:rPr>
            </w:pPr>
          </w:p>
          <w:p w:rsidR="0047594B" w:rsidRPr="0047594B" w:rsidRDefault="0047594B" w:rsidP="008E330D">
            <w:pPr>
              <w:pStyle w:val="PlainText"/>
              <w:numPr>
                <w:ilvl w:val="0"/>
                <w:numId w:val="13"/>
              </w:numPr>
              <w:jc w:val="both"/>
              <w:rPr>
                <w:rFonts w:ascii="Arial" w:hAnsi="Arial" w:cs="Arial"/>
                <w:sz w:val="24"/>
                <w:szCs w:val="24"/>
              </w:rPr>
            </w:pPr>
            <w:r w:rsidRPr="0047594B">
              <w:rPr>
                <w:rFonts w:ascii="Arial" w:hAnsi="Arial" w:cs="Arial"/>
                <w:sz w:val="24"/>
                <w:szCs w:val="24"/>
              </w:rPr>
              <w:t>To co</w:t>
            </w:r>
            <w:r w:rsidR="001102B8">
              <w:rPr>
                <w:rFonts w:ascii="Arial" w:hAnsi="Arial" w:cs="Arial"/>
                <w:sz w:val="24"/>
                <w:szCs w:val="24"/>
              </w:rPr>
              <w:t xml:space="preserve">ntribute effectively to the </w:t>
            </w:r>
            <w:r w:rsidRPr="0047594B">
              <w:rPr>
                <w:rFonts w:ascii="Arial" w:hAnsi="Arial" w:cs="Arial"/>
                <w:sz w:val="24"/>
                <w:szCs w:val="24"/>
              </w:rPr>
              <w:t>planning and preparation of lessons</w:t>
            </w:r>
          </w:p>
          <w:p w:rsidR="0047594B" w:rsidRPr="0047594B" w:rsidRDefault="00DB1CDF" w:rsidP="008E330D">
            <w:pPr>
              <w:pStyle w:val="PlainText"/>
              <w:numPr>
                <w:ilvl w:val="0"/>
                <w:numId w:val="13"/>
              </w:numPr>
              <w:jc w:val="both"/>
              <w:rPr>
                <w:rFonts w:ascii="Arial" w:hAnsi="Arial" w:cs="Arial"/>
                <w:sz w:val="24"/>
                <w:szCs w:val="24"/>
              </w:rPr>
            </w:pPr>
            <w:r>
              <w:rPr>
                <w:rFonts w:ascii="Arial" w:hAnsi="Arial" w:cs="Arial"/>
                <w:sz w:val="24"/>
                <w:szCs w:val="24"/>
              </w:rPr>
              <w:t>As directed by the teacher, to deliver</w:t>
            </w:r>
            <w:r w:rsidR="0047594B" w:rsidRPr="0047594B">
              <w:rPr>
                <w:rFonts w:ascii="Arial" w:hAnsi="Arial" w:cs="Arial"/>
                <w:sz w:val="24"/>
                <w:szCs w:val="24"/>
              </w:rPr>
              <w:t xml:space="preserve"> </w:t>
            </w:r>
            <w:r w:rsidR="00C71F83">
              <w:rPr>
                <w:rFonts w:ascii="Arial" w:hAnsi="Arial" w:cs="Arial"/>
                <w:sz w:val="24"/>
                <w:szCs w:val="24"/>
              </w:rPr>
              <w:t xml:space="preserve">their </w:t>
            </w:r>
            <w:r w:rsidR="0047594B" w:rsidRPr="0047594B">
              <w:rPr>
                <w:rFonts w:ascii="Arial" w:hAnsi="Arial" w:cs="Arial"/>
                <w:sz w:val="24"/>
                <w:szCs w:val="24"/>
              </w:rPr>
              <w:t>role in lessons, includi</w:t>
            </w:r>
            <w:r w:rsidR="00837B13">
              <w:rPr>
                <w:rFonts w:ascii="Arial" w:hAnsi="Arial" w:cs="Arial"/>
                <w:sz w:val="24"/>
                <w:szCs w:val="24"/>
              </w:rPr>
              <w:t xml:space="preserve">ng providing feedback to pupils, </w:t>
            </w:r>
            <w:r w:rsidR="0047594B" w:rsidRPr="0047594B">
              <w:rPr>
                <w:rFonts w:ascii="Arial" w:hAnsi="Arial" w:cs="Arial"/>
                <w:sz w:val="24"/>
                <w:szCs w:val="24"/>
              </w:rPr>
              <w:t xml:space="preserve">colleagues </w:t>
            </w:r>
            <w:r w:rsidR="00837B13">
              <w:rPr>
                <w:rFonts w:ascii="Arial" w:hAnsi="Arial" w:cs="Arial"/>
                <w:sz w:val="24"/>
                <w:szCs w:val="24"/>
              </w:rPr>
              <w:t xml:space="preserve">and parents </w:t>
            </w:r>
            <w:r w:rsidR="0047594B" w:rsidRPr="0047594B">
              <w:rPr>
                <w:rFonts w:ascii="Arial" w:hAnsi="Arial" w:cs="Arial"/>
                <w:sz w:val="24"/>
                <w:szCs w:val="24"/>
              </w:rPr>
              <w:t>on pupil learning &amp; behaviour</w:t>
            </w:r>
            <w:r w:rsidR="001102B8">
              <w:rPr>
                <w:rFonts w:ascii="Arial" w:hAnsi="Arial" w:cs="Arial"/>
                <w:sz w:val="24"/>
                <w:szCs w:val="24"/>
              </w:rPr>
              <w:t xml:space="preserve"> </w:t>
            </w:r>
          </w:p>
          <w:p w:rsidR="0047594B" w:rsidRPr="0047594B" w:rsidRDefault="0047594B" w:rsidP="008E330D">
            <w:pPr>
              <w:pStyle w:val="PlainText"/>
              <w:numPr>
                <w:ilvl w:val="0"/>
                <w:numId w:val="13"/>
              </w:numPr>
              <w:jc w:val="both"/>
              <w:rPr>
                <w:rFonts w:ascii="Arial" w:hAnsi="Arial" w:cs="Arial"/>
                <w:sz w:val="24"/>
                <w:szCs w:val="24"/>
              </w:rPr>
            </w:pPr>
            <w:r w:rsidRPr="0047594B">
              <w:rPr>
                <w:rFonts w:ascii="Arial" w:hAnsi="Arial" w:cs="Arial"/>
                <w:sz w:val="24"/>
                <w:szCs w:val="24"/>
              </w:rPr>
              <w:t>To contribute to the selection &amp; preparation of teaching resources t</w:t>
            </w:r>
            <w:r w:rsidR="00084E32">
              <w:rPr>
                <w:rFonts w:ascii="Arial" w:hAnsi="Arial" w:cs="Arial"/>
                <w:sz w:val="24"/>
                <w:szCs w:val="24"/>
              </w:rPr>
              <w:t>hat meet the diversity of pupil</w:t>
            </w:r>
            <w:r w:rsidRPr="0047594B">
              <w:rPr>
                <w:rFonts w:ascii="Arial" w:hAnsi="Arial" w:cs="Arial"/>
                <w:sz w:val="24"/>
                <w:szCs w:val="24"/>
              </w:rPr>
              <w:t>s</w:t>
            </w:r>
            <w:r w:rsidR="00084E32">
              <w:rPr>
                <w:rFonts w:ascii="Arial" w:hAnsi="Arial" w:cs="Arial"/>
                <w:sz w:val="24"/>
                <w:szCs w:val="24"/>
              </w:rPr>
              <w:t>’</w:t>
            </w:r>
            <w:r w:rsidRPr="0047594B">
              <w:rPr>
                <w:rFonts w:ascii="Arial" w:hAnsi="Arial" w:cs="Arial"/>
                <w:sz w:val="24"/>
                <w:szCs w:val="24"/>
              </w:rPr>
              <w:t xml:space="preserve"> needs and interests</w:t>
            </w:r>
          </w:p>
          <w:p w:rsidR="0047594B" w:rsidRPr="0047594B" w:rsidRDefault="0047594B" w:rsidP="0047594B">
            <w:pPr>
              <w:ind w:left="3960" w:hanging="3960"/>
              <w:rPr>
                <w:rFonts w:ascii="Arial" w:hAnsi="Arial" w:cs="Arial"/>
                <w:b/>
              </w:rPr>
            </w:pPr>
          </w:p>
          <w:p w:rsidR="00FF4339" w:rsidRPr="0047594B" w:rsidRDefault="00FF4339" w:rsidP="00FF4339">
            <w:pPr>
              <w:pStyle w:val="PlainText"/>
              <w:jc w:val="both"/>
              <w:rPr>
                <w:rFonts w:ascii="Arial" w:hAnsi="Arial" w:cs="Arial"/>
                <w:sz w:val="24"/>
                <w:szCs w:val="24"/>
                <w:u w:val="single"/>
              </w:rPr>
            </w:pPr>
            <w:r w:rsidRPr="0047594B">
              <w:rPr>
                <w:rFonts w:ascii="Arial" w:hAnsi="Arial" w:cs="Arial"/>
                <w:sz w:val="24"/>
                <w:szCs w:val="24"/>
                <w:u w:val="single"/>
              </w:rPr>
              <w:t>Monitoring &amp; Assessment</w:t>
            </w:r>
          </w:p>
          <w:p w:rsidR="00FF4339" w:rsidRPr="0047594B" w:rsidRDefault="00FF4339" w:rsidP="00FF4339">
            <w:pPr>
              <w:pStyle w:val="PlainText"/>
              <w:jc w:val="both"/>
              <w:rPr>
                <w:rFonts w:ascii="Arial" w:hAnsi="Arial" w:cs="Arial"/>
                <w:sz w:val="24"/>
                <w:szCs w:val="24"/>
              </w:rPr>
            </w:pPr>
          </w:p>
          <w:p w:rsidR="00FF4339" w:rsidRPr="0047594B" w:rsidRDefault="00FF4339" w:rsidP="008E330D">
            <w:pPr>
              <w:pStyle w:val="PlainText"/>
              <w:numPr>
                <w:ilvl w:val="0"/>
                <w:numId w:val="15"/>
              </w:numPr>
              <w:jc w:val="both"/>
              <w:rPr>
                <w:rFonts w:ascii="Arial" w:hAnsi="Arial" w:cs="Arial"/>
                <w:sz w:val="24"/>
                <w:szCs w:val="24"/>
              </w:rPr>
            </w:pPr>
            <w:r w:rsidRPr="0047594B">
              <w:rPr>
                <w:rFonts w:ascii="Arial" w:hAnsi="Arial" w:cs="Arial"/>
                <w:sz w:val="24"/>
                <w:szCs w:val="24"/>
              </w:rPr>
              <w:t>To support teachers in evaluating pupils’ progress through a range of assessment activities</w:t>
            </w:r>
          </w:p>
          <w:p w:rsidR="00FF4339" w:rsidRPr="0047594B" w:rsidRDefault="00FF4339" w:rsidP="008E330D">
            <w:pPr>
              <w:pStyle w:val="PlainText"/>
              <w:numPr>
                <w:ilvl w:val="0"/>
                <w:numId w:val="15"/>
              </w:numPr>
              <w:jc w:val="both"/>
              <w:rPr>
                <w:rFonts w:ascii="Arial" w:hAnsi="Arial" w:cs="Arial"/>
                <w:sz w:val="24"/>
                <w:szCs w:val="24"/>
              </w:rPr>
            </w:pPr>
            <w:r w:rsidRPr="0047594B">
              <w:rPr>
                <w:rFonts w:ascii="Arial" w:hAnsi="Arial" w:cs="Arial"/>
                <w:sz w:val="24"/>
                <w:szCs w:val="24"/>
              </w:rPr>
              <w:t>To monitor pupils’ responses to learning tasks and modify their approach accordingly</w:t>
            </w:r>
          </w:p>
          <w:p w:rsidR="00FF4339" w:rsidRPr="0047594B" w:rsidRDefault="00FF4339" w:rsidP="008E330D">
            <w:pPr>
              <w:pStyle w:val="PlainText"/>
              <w:numPr>
                <w:ilvl w:val="0"/>
                <w:numId w:val="15"/>
              </w:numPr>
              <w:jc w:val="both"/>
              <w:rPr>
                <w:rFonts w:ascii="Arial" w:hAnsi="Arial" w:cs="Arial"/>
                <w:sz w:val="24"/>
                <w:szCs w:val="24"/>
              </w:rPr>
            </w:pPr>
            <w:r w:rsidRPr="0047594B">
              <w:rPr>
                <w:rFonts w:ascii="Arial" w:hAnsi="Arial" w:cs="Arial"/>
                <w:sz w:val="24"/>
                <w:szCs w:val="24"/>
              </w:rPr>
              <w:t xml:space="preserve">To monitor pupils’ participation and progress, providing feedback to teachers and giving constructive support to pupils as they learn </w:t>
            </w:r>
          </w:p>
          <w:p w:rsidR="00FF4339" w:rsidRDefault="00FF4339" w:rsidP="008E330D">
            <w:pPr>
              <w:pStyle w:val="PlainText"/>
              <w:numPr>
                <w:ilvl w:val="0"/>
                <w:numId w:val="15"/>
              </w:numPr>
              <w:jc w:val="both"/>
              <w:rPr>
                <w:rFonts w:ascii="Arial" w:hAnsi="Arial" w:cs="Arial"/>
                <w:sz w:val="24"/>
                <w:szCs w:val="24"/>
              </w:rPr>
            </w:pPr>
            <w:r w:rsidRPr="0047594B">
              <w:rPr>
                <w:rFonts w:ascii="Arial" w:hAnsi="Arial" w:cs="Arial"/>
                <w:sz w:val="24"/>
                <w:szCs w:val="24"/>
              </w:rPr>
              <w:t>To contribute to records of pupils’ progress</w:t>
            </w:r>
            <w:r>
              <w:rPr>
                <w:rFonts w:ascii="Arial" w:hAnsi="Arial" w:cs="Arial"/>
                <w:sz w:val="24"/>
                <w:szCs w:val="24"/>
              </w:rPr>
              <w:t>, e.g. observations of learning</w:t>
            </w:r>
          </w:p>
          <w:p w:rsidR="00FF4339" w:rsidRPr="0047594B" w:rsidRDefault="00FF4339" w:rsidP="00FF4339">
            <w:pPr>
              <w:pStyle w:val="PlainText"/>
              <w:ind w:left="360"/>
              <w:jc w:val="both"/>
              <w:rPr>
                <w:rFonts w:ascii="Arial" w:hAnsi="Arial" w:cs="Arial"/>
                <w:sz w:val="24"/>
                <w:szCs w:val="24"/>
              </w:rPr>
            </w:pPr>
          </w:p>
          <w:p w:rsidR="0047594B" w:rsidRPr="0047594B" w:rsidRDefault="0047594B" w:rsidP="0047594B">
            <w:pPr>
              <w:ind w:left="3960" w:hanging="3960"/>
              <w:rPr>
                <w:rFonts w:ascii="Arial" w:hAnsi="Arial" w:cs="Arial"/>
                <w:b/>
              </w:rPr>
            </w:pPr>
          </w:p>
        </w:tc>
      </w:tr>
    </w:tbl>
    <w:p w:rsidR="0047594B" w:rsidRPr="0047594B" w:rsidRDefault="0047594B">
      <w:pPr>
        <w:ind w:left="-1440"/>
        <w:rPr>
          <w:rFonts w:ascii="Arial" w:hAnsi="Arial" w:cs="Arial"/>
        </w:rPr>
      </w:pPr>
    </w:p>
    <w:p w:rsidR="00BC571A" w:rsidRPr="0047594B" w:rsidRDefault="0047594B">
      <w:pPr>
        <w:ind w:left="-1440"/>
        <w:rPr>
          <w:rFonts w:ascii="Arial" w:hAnsi="Arial" w:cs="Arial"/>
        </w:rPr>
      </w:pPr>
      <w:r w:rsidRPr="0047594B">
        <w:rPr>
          <w:rFonts w:ascii="Arial" w:hAnsi="Arial" w:cs="Arial"/>
        </w:rPr>
        <w:br w:type="page"/>
      </w:r>
    </w:p>
    <w:tbl>
      <w:tblPr>
        <w:tblpPr w:leftFromText="180" w:rightFromText="180" w:vertAnchor="page" w:horzAnchor="margin" w:tblpXSpec="center" w:tblpY="92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FF4339" w:rsidRPr="0047594B">
        <w:tblPrEx>
          <w:tblCellMar>
            <w:top w:w="0" w:type="dxa"/>
            <w:bottom w:w="0" w:type="dxa"/>
          </w:tblCellMar>
        </w:tblPrEx>
        <w:trPr>
          <w:trHeight w:val="11852"/>
        </w:trPr>
        <w:tc>
          <w:tcPr>
            <w:tcW w:w="10908" w:type="dxa"/>
          </w:tcPr>
          <w:p w:rsidR="00FF4339" w:rsidRPr="0027721B" w:rsidRDefault="00FF4339" w:rsidP="00FF4339">
            <w:pPr>
              <w:pStyle w:val="PlainText"/>
              <w:jc w:val="both"/>
              <w:rPr>
                <w:rFonts w:ascii="Arial" w:hAnsi="Arial" w:cs="Arial"/>
                <w:sz w:val="24"/>
                <w:szCs w:val="24"/>
              </w:rPr>
            </w:pPr>
          </w:p>
          <w:p w:rsidR="00FF4339" w:rsidRPr="0027721B" w:rsidRDefault="00FF4339" w:rsidP="00FF4339">
            <w:pPr>
              <w:pStyle w:val="PlainText"/>
              <w:jc w:val="both"/>
              <w:rPr>
                <w:rFonts w:ascii="Arial" w:hAnsi="Arial" w:cs="Arial"/>
                <w:sz w:val="24"/>
                <w:szCs w:val="24"/>
              </w:rPr>
            </w:pPr>
          </w:p>
          <w:p w:rsidR="00FF4339" w:rsidRPr="0027721B" w:rsidRDefault="00FF4339" w:rsidP="00FF4339">
            <w:pPr>
              <w:pStyle w:val="PlainText"/>
              <w:jc w:val="both"/>
              <w:rPr>
                <w:rFonts w:ascii="Arial" w:hAnsi="Arial" w:cs="Arial"/>
                <w:sz w:val="24"/>
                <w:szCs w:val="24"/>
                <w:u w:val="single"/>
              </w:rPr>
            </w:pPr>
            <w:r w:rsidRPr="0027721B">
              <w:rPr>
                <w:rFonts w:ascii="Arial" w:hAnsi="Arial" w:cs="Arial"/>
                <w:sz w:val="24"/>
                <w:szCs w:val="24"/>
                <w:u w:val="single"/>
              </w:rPr>
              <w:t>Teaching &amp; Learning Activities</w:t>
            </w:r>
          </w:p>
          <w:p w:rsidR="00FF4339" w:rsidRPr="0027721B" w:rsidRDefault="00FF4339" w:rsidP="00FF4339">
            <w:pPr>
              <w:pStyle w:val="PlainText"/>
              <w:jc w:val="both"/>
              <w:rPr>
                <w:rFonts w:ascii="Arial" w:hAnsi="Arial" w:cs="Arial"/>
                <w:sz w:val="24"/>
                <w:szCs w:val="24"/>
                <w:u w:val="single"/>
              </w:rPr>
            </w:pPr>
          </w:p>
          <w:p w:rsidR="00FF4339" w:rsidRPr="0027721B" w:rsidRDefault="00FF4339" w:rsidP="008E330D">
            <w:pPr>
              <w:pStyle w:val="PlainText"/>
              <w:numPr>
                <w:ilvl w:val="0"/>
                <w:numId w:val="17"/>
              </w:numPr>
              <w:jc w:val="both"/>
              <w:rPr>
                <w:rFonts w:ascii="Arial" w:hAnsi="Arial" w:cs="Arial"/>
                <w:sz w:val="24"/>
                <w:szCs w:val="24"/>
              </w:rPr>
            </w:pPr>
            <w:r w:rsidRPr="0027721B">
              <w:rPr>
                <w:rFonts w:ascii="Arial" w:hAnsi="Arial" w:cs="Arial"/>
                <w:sz w:val="24"/>
                <w:szCs w:val="24"/>
              </w:rPr>
              <w:t>Using clearly structured teaching and learning activities to interest and motivate pupil</w:t>
            </w:r>
            <w:r w:rsidR="00DB1CDF">
              <w:rPr>
                <w:rFonts w:ascii="Arial" w:hAnsi="Arial" w:cs="Arial"/>
                <w:sz w:val="24"/>
                <w:szCs w:val="24"/>
              </w:rPr>
              <w:t>s and advance pupil learning through</w:t>
            </w:r>
            <w:r w:rsidRPr="0027721B">
              <w:rPr>
                <w:rFonts w:ascii="Arial" w:hAnsi="Arial" w:cs="Arial"/>
                <w:sz w:val="24"/>
                <w:szCs w:val="24"/>
              </w:rPr>
              <w:t xml:space="preserve"> intervention programmes</w:t>
            </w:r>
          </w:p>
          <w:p w:rsidR="00FF4339" w:rsidRPr="0027721B" w:rsidRDefault="00FF4339" w:rsidP="008E330D">
            <w:pPr>
              <w:pStyle w:val="PlainText"/>
              <w:numPr>
                <w:ilvl w:val="0"/>
                <w:numId w:val="17"/>
              </w:numPr>
              <w:jc w:val="both"/>
              <w:rPr>
                <w:rFonts w:ascii="Arial" w:hAnsi="Arial" w:cs="Arial"/>
                <w:sz w:val="24"/>
                <w:szCs w:val="24"/>
              </w:rPr>
            </w:pPr>
            <w:r w:rsidRPr="0027721B">
              <w:rPr>
                <w:rFonts w:ascii="Arial" w:hAnsi="Arial" w:cs="Arial"/>
                <w:sz w:val="24"/>
                <w:szCs w:val="24"/>
              </w:rPr>
              <w:t>To communicate effectively and sensitively with pupils to support their learning</w:t>
            </w:r>
          </w:p>
          <w:p w:rsidR="00FF4339" w:rsidRPr="0027721B" w:rsidRDefault="00FF4339" w:rsidP="008E330D">
            <w:pPr>
              <w:pStyle w:val="PlainText"/>
              <w:numPr>
                <w:ilvl w:val="0"/>
                <w:numId w:val="17"/>
              </w:numPr>
              <w:jc w:val="both"/>
              <w:rPr>
                <w:rFonts w:ascii="Arial" w:hAnsi="Arial" w:cs="Arial"/>
                <w:sz w:val="24"/>
                <w:szCs w:val="24"/>
              </w:rPr>
            </w:pPr>
            <w:r w:rsidRPr="0027721B">
              <w:rPr>
                <w:rFonts w:ascii="Arial" w:hAnsi="Arial" w:cs="Arial"/>
                <w:sz w:val="24"/>
                <w:szCs w:val="24"/>
              </w:rPr>
              <w:t>To promote and support the inclusion of all pupils in learning activities</w:t>
            </w:r>
          </w:p>
          <w:p w:rsidR="00FF4339" w:rsidRPr="0027721B" w:rsidRDefault="00FF4339" w:rsidP="008E330D">
            <w:pPr>
              <w:pStyle w:val="PlainText"/>
              <w:numPr>
                <w:ilvl w:val="0"/>
                <w:numId w:val="17"/>
              </w:numPr>
              <w:jc w:val="both"/>
              <w:rPr>
                <w:rFonts w:ascii="Arial" w:hAnsi="Arial" w:cs="Arial"/>
                <w:sz w:val="24"/>
                <w:szCs w:val="24"/>
              </w:rPr>
            </w:pPr>
            <w:r w:rsidRPr="0027721B">
              <w:rPr>
                <w:rFonts w:ascii="Arial" w:hAnsi="Arial" w:cs="Arial"/>
                <w:sz w:val="24"/>
                <w:szCs w:val="24"/>
              </w:rPr>
              <w:t>To use behaviour management strategies, in line with the school’s behaviour management policy and procedures, to contribute to a purposeful learning environment</w:t>
            </w:r>
          </w:p>
          <w:p w:rsidR="00FF4339" w:rsidRPr="0027721B" w:rsidRDefault="00FF4339" w:rsidP="008E330D">
            <w:pPr>
              <w:pStyle w:val="PlainText"/>
              <w:numPr>
                <w:ilvl w:val="0"/>
                <w:numId w:val="17"/>
              </w:numPr>
              <w:jc w:val="both"/>
              <w:rPr>
                <w:rFonts w:ascii="Arial" w:hAnsi="Arial" w:cs="Arial"/>
                <w:sz w:val="24"/>
                <w:szCs w:val="24"/>
              </w:rPr>
            </w:pPr>
            <w:r w:rsidRPr="0027721B">
              <w:rPr>
                <w:rFonts w:ascii="Arial" w:hAnsi="Arial" w:cs="Arial"/>
                <w:sz w:val="24"/>
                <w:szCs w:val="24"/>
              </w:rPr>
              <w:t>To advance pupils’ learning in a range of classroom settings, including working with small groups and individual children</w:t>
            </w:r>
          </w:p>
          <w:p w:rsidR="00FF4339" w:rsidRPr="0027721B" w:rsidRDefault="00FF4339" w:rsidP="008E330D">
            <w:pPr>
              <w:pStyle w:val="PlainText"/>
              <w:numPr>
                <w:ilvl w:val="0"/>
                <w:numId w:val="17"/>
              </w:numPr>
              <w:jc w:val="both"/>
              <w:rPr>
                <w:rFonts w:ascii="Arial" w:hAnsi="Arial" w:cs="Arial"/>
                <w:sz w:val="24"/>
                <w:szCs w:val="24"/>
              </w:rPr>
            </w:pPr>
            <w:r w:rsidRPr="0027721B">
              <w:rPr>
                <w:rFonts w:ascii="Arial" w:hAnsi="Arial" w:cs="Arial"/>
                <w:sz w:val="24"/>
                <w:szCs w:val="24"/>
              </w:rPr>
              <w:t>To share good practice, with other adults supporting teaching</w:t>
            </w:r>
            <w:r w:rsidR="00DB1CDF">
              <w:rPr>
                <w:rFonts w:ascii="Arial" w:hAnsi="Arial" w:cs="Arial"/>
                <w:sz w:val="24"/>
                <w:szCs w:val="24"/>
              </w:rPr>
              <w:t xml:space="preserve"> and learning in the classroom</w:t>
            </w:r>
          </w:p>
          <w:p w:rsidR="00FF4339" w:rsidRPr="0027721B" w:rsidRDefault="00FF4339" w:rsidP="008E330D">
            <w:pPr>
              <w:pStyle w:val="PlainText"/>
              <w:numPr>
                <w:ilvl w:val="0"/>
                <w:numId w:val="17"/>
              </w:numPr>
              <w:jc w:val="both"/>
              <w:rPr>
                <w:rFonts w:ascii="Arial" w:hAnsi="Arial" w:cs="Arial"/>
                <w:sz w:val="24"/>
                <w:szCs w:val="24"/>
              </w:rPr>
            </w:pPr>
            <w:r w:rsidRPr="0027721B">
              <w:rPr>
                <w:rFonts w:ascii="Arial" w:hAnsi="Arial" w:cs="Arial"/>
                <w:sz w:val="24"/>
                <w:szCs w:val="24"/>
              </w:rPr>
              <w:t>To recognise and respond effectively to equal opportunity issues as they arise, including challenging stereotyped views and by challenging bullying or harassment, following relevant policies and procedures</w:t>
            </w:r>
          </w:p>
          <w:p w:rsidR="00FF4339" w:rsidRPr="0027721B" w:rsidRDefault="00FF4339" w:rsidP="008E330D">
            <w:pPr>
              <w:pStyle w:val="PlainText"/>
              <w:numPr>
                <w:ilvl w:val="0"/>
                <w:numId w:val="17"/>
              </w:numPr>
              <w:jc w:val="both"/>
              <w:rPr>
                <w:rFonts w:ascii="Arial" w:hAnsi="Arial" w:cs="Arial"/>
                <w:sz w:val="24"/>
                <w:szCs w:val="24"/>
              </w:rPr>
            </w:pPr>
            <w:r w:rsidRPr="0027721B">
              <w:rPr>
                <w:rFonts w:ascii="Arial" w:hAnsi="Arial" w:cs="Arial"/>
                <w:sz w:val="24"/>
                <w:szCs w:val="24"/>
              </w:rPr>
              <w:t xml:space="preserve">To organise and manage safely the learning activities, physical teaching space and resources for which they have responsibility. </w:t>
            </w:r>
          </w:p>
          <w:p w:rsidR="00FF4339" w:rsidRPr="0027721B" w:rsidRDefault="00FF4339" w:rsidP="00FF4339">
            <w:pPr>
              <w:rPr>
                <w:rFonts w:ascii="Arial" w:hAnsi="Arial" w:cs="Arial"/>
                <w:b/>
              </w:rPr>
            </w:pPr>
          </w:p>
          <w:p w:rsidR="00FF4339" w:rsidRPr="0027721B" w:rsidRDefault="00FF4339" w:rsidP="00FF4339">
            <w:pPr>
              <w:rPr>
                <w:rFonts w:ascii="Arial" w:hAnsi="Arial" w:cs="Arial"/>
                <w:u w:val="single"/>
              </w:rPr>
            </w:pPr>
            <w:r w:rsidRPr="0027721B">
              <w:rPr>
                <w:rFonts w:ascii="Arial" w:hAnsi="Arial" w:cs="Arial"/>
                <w:u w:val="single"/>
              </w:rPr>
              <w:t>General Duties</w:t>
            </w:r>
          </w:p>
          <w:p w:rsidR="00FF4339" w:rsidRPr="0027721B" w:rsidRDefault="00FF4339" w:rsidP="008E330D">
            <w:pPr>
              <w:ind w:firstLine="60"/>
              <w:rPr>
                <w:rFonts w:ascii="Arial" w:hAnsi="Arial" w:cs="Arial"/>
                <w:u w:val="single"/>
              </w:rPr>
            </w:pPr>
          </w:p>
          <w:p w:rsidR="00FF4339" w:rsidRPr="0027721B" w:rsidRDefault="00FF4339" w:rsidP="008E330D">
            <w:pPr>
              <w:numPr>
                <w:ilvl w:val="0"/>
                <w:numId w:val="21"/>
              </w:numPr>
              <w:rPr>
                <w:rFonts w:ascii="Arial" w:hAnsi="Arial" w:cs="Arial"/>
              </w:rPr>
            </w:pPr>
            <w:r w:rsidRPr="0027721B">
              <w:rPr>
                <w:rFonts w:ascii="Arial" w:hAnsi="Arial" w:cs="Arial"/>
              </w:rPr>
              <w:t>To assist in the planning, recording and implementation of</w:t>
            </w:r>
            <w:r w:rsidR="00F22F38">
              <w:rPr>
                <w:rFonts w:ascii="Arial" w:hAnsi="Arial" w:cs="Arial"/>
              </w:rPr>
              <w:t xml:space="preserve"> records</w:t>
            </w:r>
            <w:r w:rsidRPr="0027721B">
              <w:rPr>
                <w:rFonts w:ascii="Arial" w:hAnsi="Arial" w:cs="Arial"/>
              </w:rPr>
              <w:t xml:space="preserve">. </w:t>
            </w:r>
          </w:p>
          <w:p w:rsidR="00FF4339" w:rsidRPr="0027721B" w:rsidRDefault="00FF4339" w:rsidP="008E330D">
            <w:pPr>
              <w:numPr>
                <w:ilvl w:val="0"/>
                <w:numId w:val="21"/>
              </w:numPr>
              <w:rPr>
                <w:rFonts w:ascii="Arial" w:hAnsi="Arial" w:cs="Arial"/>
              </w:rPr>
            </w:pPr>
            <w:r w:rsidRPr="0027721B">
              <w:rPr>
                <w:rFonts w:ascii="Arial" w:hAnsi="Arial" w:cs="Arial"/>
              </w:rPr>
              <w:t xml:space="preserve">To assist in the delivery of intervention, support or integration programmes as required. </w:t>
            </w:r>
          </w:p>
          <w:p w:rsidR="00FF4339" w:rsidRPr="0027721B" w:rsidRDefault="00FF4339" w:rsidP="008E330D">
            <w:pPr>
              <w:numPr>
                <w:ilvl w:val="0"/>
                <w:numId w:val="21"/>
              </w:numPr>
              <w:rPr>
                <w:rFonts w:ascii="Arial" w:hAnsi="Arial" w:cs="Arial"/>
              </w:rPr>
            </w:pPr>
            <w:r w:rsidRPr="0027721B">
              <w:rPr>
                <w:rFonts w:ascii="Arial" w:hAnsi="Arial" w:cs="Arial"/>
              </w:rPr>
              <w:t xml:space="preserve">To prepare, care for and store resources </w:t>
            </w:r>
          </w:p>
          <w:p w:rsidR="00FF4339" w:rsidRPr="0027721B" w:rsidRDefault="00FF4339" w:rsidP="008E330D">
            <w:pPr>
              <w:numPr>
                <w:ilvl w:val="0"/>
                <w:numId w:val="21"/>
              </w:numPr>
              <w:rPr>
                <w:rFonts w:ascii="Arial" w:hAnsi="Arial" w:cs="Arial"/>
              </w:rPr>
            </w:pPr>
            <w:r w:rsidRPr="0027721B">
              <w:rPr>
                <w:rFonts w:ascii="Arial" w:hAnsi="Arial" w:cs="Arial"/>
              </w:rPr>
              <w:t>To assist with supervision during break, lunchtime and educational visits</w:t>
            </w:r>
          </w:p>
          <w:p w:rsidR="00FF4339" w:rsidRPr="0027721B" w:rsidRDefault="00FF4339" w:rsidP="008E330D">
            <w:pPr>
              <w:numPr>
                <w:ilvl w:val="0"/>
                <w:numId w:val="21"/>
              </w:numPr>
              <w:rPr>
                <w:rFonts w:ascii="Arial" w:hAnsi="Arial" w:cs="Arial"/>
              </w:rPr>
            </w:pPr>
            <w:r w:rsidRPr="0027721B">
              <w:rPr>
                <w:rFonts w:ascii="Arial" w:hAnsi="Arial" w:cs="Arial"/>
              </w:rPr>
              <w:t>To attend to sick children, including changing soiled clothing and maintaining hygiene standards</w:t>
            </w:r>
          </w:p>
          <w:p w:rsidR="00FF4339" w:rsidRPr="0027721B" w:rsidRDefault="00FF4339" w:rsidP="008E330D">
            <w:pPr>
              <w:numPr>
                <w:ilvl w:val="0"/>
                <w:numId w:val="21"/>
              </w:numPr>
              <w:rPr>
                <w:rFonts w:ascii="Arial" w:hAnsi="Arial" w:cs="Arial"/>
              </w:rPr>
            </w:pPr>
            <w:r w:rsidRPr="0027721B">
              <w:rPr>
                <w:rFonts w:ascii="Arial" w:hAnsi="Arial" w:cs="Arial"/>
              </w:rPr>
              <w:t>To provide support for children with physical needs, e.g. assisting with moving around the classroom and school, assistance with feeding, assistance with changing for PE, assisting with safe use of classroom equipment</w:t>
            </w:r>
          </w:p>
          <w:p w:rsidR="00FF4339" w:rsidRPr="0027721B" w:rsidRDefault="00FF4339" w:rsidP="00FF4339">
            <w:pPr>
              <w:rPr>
                <w:rFonts w:ascii="Arial" w:hAnsi="Arial" w:cs="Arial"/>
              </w:rPr>
            </w:pPr>
          </w:p>
          <w:p w:rsidR="00FF4339" w:rsidRPr="0027721B" w:rsidRDefault="00FF4339" w:rsidP="00FF4339">
            <w:pPr>
              <w:rPr>
                <w:rFonts w:ascii="Arial" w:hAnsi="Arial" w:cs="Arial"/>
                <w:u w:val="single"/>
              </w:rPr>
            </w:pPr>
            <w:r w:rsidRPr="0027721B">
              <w:rPr>
                <w:rFonts w:ascii="Arial" w:hAnsi="Arial" w:cs="Arial"/>
                <w:u w:val="single"/>
              </w:rPr>
              <w:t>Standards and Quality Assurance</w:t>
            </w:r>
          </w:p>
          <w:p w:rsidR="00FF4339" w:rsidRPr="0027721B" w:rsidRDefault="00FF4339" w:rsidP="00FF4339">
            <w:pPr>
              <w:rPr>
                <w:rFonts w:ascii="Arial" w:hAnsi="Arial" w:cs="Arial"/>
                <w:u w:val="single"/>
              </w:rPr>
            </w:pPr>
          </w:p>
          <w:p w:rsidR="00FF4339" w:rsidRPr="0027721B" w:rsidRDefault="00FF4339" w:rsidP="008E330D">
            <w:pPr>
              <w:numPr>
                <w:ilvl w:val="0"/>
                <w:numId w:val="23"/>
              </w:numPr>
              <w:rPr>
                <w:rFonts w:ascii="Arial" w:hAnsi="Arial" w:cs="Arial"/>
              </w:rPr>
            </w:pPr>
            <w:r w:rsidRPr="0027721B">
              <w:rPr>
                <w:rFonts w:ascii="Arial" w:hAnsi="Arial" w:cs="Arial"/>
              </w:rPr>
              <w:t>To support the aims and ethos of the school</w:t>
            </w:r>
          </w:p>
          <w:p w:rsidR="00FF4339" w:rsidRPr="0027721B" w:rsidRDefault="00FF4339" w:rsidP="008E330D">
            <w:pPr>
              <w:numPr>
                <w:ilvl w:val="0"/>
                <w:numId w:val="23"/>
              </w:numPr>
              <w:rPr>
                <w:rFonts w:ascii="Arial" w:hAnsi="Arial" w:cs="Arial"/>
              </w:rPr>
            </w:pPr>
            <w:r w:rsidRPr="0027721B">
              <w:rPr>
                <w:rFonts w:ascii="Arial" w:hAnsi="Arial" w:cs="Arial"/>
              </w:rPr>
              <w:t>To set a good example in terms of dress, punctuality and attendance</w:t>
            </w:r>
          </w:p>
          <w:p w:rsidR="00FF4339" w:rsidRPr="0027721B" w:rsidRDefault="00FF4339" w:rsidP="008E330D">
            <w:pPr>
              <w:numPr>
                <w:ilvl w:val="0"/>
                <w:numId w:val="23"/>
              </w:numPr>
              <w:rPr>
                <w:rFonts w:ascii="Arial" w:hAnsi="Arial" w:cs="Arial"/>
              </w:rPr>
            </w:pPr>
            <w:r w:rsidRPr="0027721B">
              <w:rPr>
                <w:rFonts w:ascii="Arial" w:hAnsi="Arial" w:cs="Arial"/>
              </w:rPr>
              <w:t>To attend staff meetings and INSET days as required</w:t>
            </w:r>
          </w:p>
          <w:p w:rsidR="00FF4339" w:rsidRPr="0027721B" w:rsidRDefault="00FF4339" w:rsidP="008E330D">
            <w:pPr>
              <w:numPr>
                <w:ilvl w:val="0"/>
                <w:numId w:val="23"/>
              </w:numPr>
              <w:rPr>
                <w:rFonts w:ascii="Arial" w:hAnsi="Arial" w:cs="Arial"/>
              </w:rPr>
            </w:pPr>
            <w:r w:rsidRPr="0027721B">
              <w:rPr>
                <w:rFonts w:ascii="Arial" w:hAnsi="Arial" w:cs="Arial"/>
              </w:rPr>
              <w:t>To undertake professional duties as may be reasonably assigned by the Headteacher</w:t>
            </w:r>
          </w:p>
          <w:p w:rsidR="00FF4339" w:rsidRPr="0027721B" w:rsidRDefault="00FF4339" w:rsidP="008E330D">
            <w:pPr>
              <w:numPr>
                <w:ilvl w:val="0"/>
                <w:numId w:val="23"/>
              </w:numPr>
              <w:rPr>
                <w:rFonts w:ascii="Arial" w:hAnsi="Arial" w:cs="Arial"/>
              </w:rPr>
            </w:pPr>
            <w:r w:rsidRPr="0027721B">
              <w:rPr>
                <w:rFonts w:ascii="Arial" w:hAnsi="Arial" w:cs="Arial"/>
              </w:rPr>
              <w:t>To be proactive in matters relating to health and safety</w:t>
            </w:r>
          </w:p>
          <w:p w:rsidR="00FF4339" w:rsidRPr="0027721B" w:rsidRDefault="00FF4339" w:rsidP="008E330D">
            <w:pPr>
              <w:numPr>
                <w:ilvl w:val="0"/>
                <w:numId w:val="23"/>
              </w:numPr>
              <w:rPr>
                <w:rFonts w:ascii="Arial" w:hAnsi="Arial" w:cs="Arial"/>
              </w:rPr>
            </w:pPr>
            <w:r w:rsidRPr="0027721B">
              <w:rPr>
                <w:rFonts w:ascii="Arial" w:hAnsi="Arial" w:cs="Arial"/>
              </w:rPr>
              <w:t>To engage in a programme of professional development that will be supportive in the effective discharge of all duties</w:t>
            </w:r>
          </w:p>
        </w:tc>
      </w:tr>
      <w:tr w:rsidR="00FF4339" w:rsidRPr="0047594B">
        <w:tblPrEx>
          <w:tblCellMar>
            <w:top w:w="0" w:type="dxa"/>
            <w:bottom w:w="0" w:type="dxa"/>
          </w:tblCellMar>
        </w:tblPrEx>
        <w:trPr>
          <w:trHeight w:val="1963"/>
        </w:trPr>
        <w:tc>
          <w:tcPr>
            <w:tcW w:w="10908" w:type="dxa"/>
          </w:tcPr>
          <w:p w:rsidR="0027721B" w:rsidRDefault="0027721B" w:rsidP="0027721B">
            <w:pPr>
              <w:rPr>
                <w:rFonts w:ascii="Arial" w:hAnsi="Arial" w:cs="Arial"/>
                <w:b/>
              </w:rPr>
            </w:pPr>
          </w:p>
          <w:p w:rsidR="0027721B" w:rsidRPr="0027721B" w:rsidRDefault="0027721B" w:rsidP="0027721B">
            <w:pPr>
              <w:rPr>
                <w:rFonts w:ascii="Arial" w:hAnsi="Arial" w:cs="Arial"/>
                <w:b/>
              </w:rPr>
            </w:pPr>
            <w:r w:rsidRPr="0027721B">
              <w:rPr>
                <w:rFonts w:ascii="Arial" w:hAnsi="Arial" w:cs="Arial"/>
                <w:b/>
              </w:rPr>
              <w:t>Signed by:                                                             Post holder:</w:t>
            </w:r>
          </w:p>
          <w:p w:rsidR="0027721B" w:rsidRPr="0027721B" w:rsidRDefault="0027721B" w:rsidP="0027721B">
            <w:pPr>
              <w:rPr>
                <w:rFonts w:ascii="Arial" w:hAnsi="Arial" w:cs="Arial"/>
                <w:b/>
              </w:rPr>
            </w:pPr>
          </w:p>
          <w:p w:rsidR="0027721B" w:rsidRPr="0027721B" w:rsidRDefault="0027721B" w:rsidP="0027721B">
            <w:pPr>
              <w:rPr>
                <w:rFonts w:ascii="Arial" w:hAnsi="Arial" w:cs="Arial"/>
                <w:b/>
              </w:rPr>
            </w:pPr>
            <w:r w:rsidRPr="0027721B">
              <w:rPr>
                <w:rFonts w:ascii="Arial" w:hAnsi="Arial" w:cs="Arial"/>
                <w:b/>
              </w:rPr>
              <w:t xml:space="preserve">                                                                               Line manager:                                    Date:</w:t>
            </w:r>
          </w:p>
          <w:p w:rsidR="0027721B" w:rsidRPr="0027721B" w:rsidRDefault="0027721B" w:rsidP="0027721B">
            <w:pPr>
              <w:rPr>
                <w:rFonts w:ascii="Arial" w:hAnsi="Arial" w:cs="Arial"/>
                <w:b/>
              </w:rPr>
            </w:pPr>
          </w:p>
          <w:p w:rsidR="00FF4339" w:rsidRPr="0027721B" w:rsidRDefault="0027721B" w:rsidP="0027721B">
            <w:pPr>
              <w:pStyle w:val="PlainText"/>
              <w:jc w:val="both"/>
              <w:rPr>
                <w:rFonts w:ascii="Arial" w:hAnsi="Arial" w:cs="Arial"/>
                <w:sz w:val="24"/>
                <w:szCs w:val="24"/>
              </w:rPr>
            </w:pPr>
            <w:r w:rsidRPr="0027721B">
              <w:rPr>
                <w:rFonts w:ascii="Arial" w:hAnsi="Arial" w:cs="Arial"/>
                <w:b/>
              </w:rPr>
              <w:t xml:space="preserve">                                                                           </w:t>
            </w:r>
          </w:p>
        </w:tc>
      </w:tr>
    </w:tbl>
    <w:p w:rsidR="00BC571A" w:rsidRPr="0024134A" w:rsidRDefault="00BC571A" w:rsidP="0024134A"/>
    <w:sectPr w:rsidR="00BC571A" w:rsidRPr="0024134A" w:rsidSect="00501D7C">
      <w:type w:val="continuous"/>
      <w:pgSz w:w="11906" w:h="16838" w:code="9"/>
      <w:pgMar w:top="567" w:right="1797" w:bottom="567" w:left="179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363"/>
    <w:multiLevelType w:val="hybridMultilevel"/>
    <w:tmpl w:val="88FE159E"/>
    <w:lvl w:ilvl="0" w:tplc="4FC6B924">
      <w:start w:val="1"/>
      <w:numFmt w:val="bullet"/>
      <w:lvlText w:val=""/>
      <w:lvlJc w:val="left"/>
      <w:pPr>
        <w:tabs>
          <w:tab w:val="num" w:pos="90"/>
        </w:tabs>
        <w:ind w:left="810" w:hanging="360"/>
      </w:pPr>
      <w:rPr>
        <w:rFonts w:ascii="Symbol" w:hAnsi="Symbol" w:hint="default"/>
        <w:color w:val="auto"/>
        <w:sz w:val="28"/>
        <w:szCs w:val="28"/>
      </w:r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1">
    <w:nsid w:val="0D0527EC"/>
    <w:multiLevelType w:val="hybridMultilevel"/>
    <w:tmpl w:val="11E4DC5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BA8397A"/>
    <w:multiLevelType w:val="multilevel"/>
    <w:tmpl w:val="88FE159E"/>
    <w:lvl w:ilvl="0">
      <w:start w:val="1"/>
      <w:numFmt w:val="bullet"/>
      <w:lvlText w:val=""/>
      <w:lvlJc w:val="left"/>
      <w:pPr>
        <w:tabs>
          <w:tab w:val="num" w:pos="90"/>
        </w:tabs>
        <w:ind w:left="810" w:hanging="360"/>
      </w:pPr>
      <w:rPr>
        <w:rFonts w:ascii="Symbol" w:hAnsi="Symbol" w:hint="default"/>
        <w:color w:val="auto"/>
        <w:sz w:val="28"/>
        <w:szCs w:val="28"/>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3">
    <w:nsid w:val="1D4D4330"/>
    <w:multiLevelType w:val="hybridMultilevel"/>
    <w:tmpl w:val="8102BA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0906E79"/>
    <w:multiLevelType w:val="hybridMultilevel"/>
    <w:tmpl w:val="CE8EAE8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5">
    <w:nsid w:val="20C44364"/>
    <w:multiLevelType w:val="hybridMultilevel"/>
    <w:tmpl w:val="3D4861A0"/>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C951AC0"/>
    <w:multiLevelType w:val="hybridMultilevel"/>
    <w:tmpl w:val="EC7ABE8E"/>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D177757"/>
    <w:multiLevelType w:val="hybridMultilevel"/>
    <w:tmpl w:val="F42A95A0"/>
    <w:lvl w:ilvl="0" w:tplc="3EEAE79C">
      <w:start w:val="1"/>
      <w:numFmt w:val="decimal"/>
      <w:lvlText w:val="%1."/>
      <w:lvlJc w:val="left"/>
      <w:pPr>
        <w:tabs>
          <w:tab w:val="num" w:pos="750"/>
        </w:tabs>
        <w:ind w:left="750"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8">
    <w:nsid w:val="37916506"/>
    <w:multiLevelType w:val="hybridMultilevel"/>
    <w:tmpl w:val="AE907B92"/>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7CE7CF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BEA0430"/>
    <w:multiLevelType w:val="hybridMultilevel"/>
    <w:tmpl w:val="9BC0A594"/>
    <w:lvl w:ilvl="0" w:tplc="08090001">
      <w:start w:val="1"/>
      <w:numFmt w:val="bullet"/>
      <w:lvlText w:val=""/>
      <w:lvlJc w:val="left"/>
      <w:pPr>
        <w:tabs>
          <w:tab w:val="num" w:pos="720"/>
        </w:tabs>
        <w:ind w:left="720" w:hanging="360"/>
      </w:pPr>
      <w:rPr>
        <w:rFonts w:ascii="Symbol" w:hAnsi="Symbol" w:hint="default"/>
        <w:color w:val="auto"/>
        <w:sz w:val="28"/>
        <w:szCs w:val="28"/>
      </w:r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11">
    <w:nsid w:val="4E1A089D"/>
    <w:multiLevelType w:val="multilevel"/>
    <w:tmpl w:val="11E4DC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19A3DB7"/>
    <w:multiLevelType w:val="hybridMultilevel"/>
    <w:tmpl w:val="C01A2B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24A3393"/>
    <w:multiLevelType w:val="hybridMultilevel"/>
    <w:tmpl w:val="4EA205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34D776F"/>
    <w:multiLevelType w:val="hybridMultilevel"/>
    <w:tmpl w:val="9DECF9C6"/>
    <w:lvl w:ilvl="0" w:tplc="08090001">
      <w:start w:val="3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7A80032"/>
    <w:multiLevelType w:val="multilevel"/>
    <w:tmpl w:val="8102BA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9BC3D5C"/>
    <w:multiLevelType w:val="hybridMultilevel"/>
    <w:tmpl w:val="E8022DBC"/>
    <w:lvl w:ilvl="0" w:tplc="EAE8696C">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7">
    <w:nsid w:val="59F145B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6731D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73D3007"/>
    <w:multiLevelType w:val="hybridMultilevel"/>
    <w:tmpl w:val="88C0D1F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8B34FD6"/>
    <w:multiLevelType w:val="hybridMultilevel"/>
    <w:tmpl w:val="BB1CA6F0"/>
    <w:lvl w:ilvl="0" w:tplc="1F72BFD4">
      <w:start w:val="1"/>
      <w:numFmt w:val="decimal"/>
      <w:lvlText w:val="%1."/>
      <w:lvlJc w:val="left"/>
      <w:pPr>
        <w:tabs>
          <w:tab w:val="num" w:pos="810"/>
        </w:tabs>
        <w:ind w:left="810" w:hanging="360"/>
      </w:pPr>
      <w:rPr>
        <w:rFonts w:hint="default"/>
      </w:r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21">
    <w:nsid w:val="7BD14BB2"/>
    <w:multiLevelType w:val="multilevel"/>
    <w:tmpl w:val="4EA205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D8407E4"/>
    <w:multiLevelType w:val="multilevel"/>
    <w:tmpl w:val="C01A2B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
  </w:num>
  <w:num w:numId="3">
    <w:abstractNumId w:val="13"/>
  </w:num>
  <w:num w:numId="4">
    <w:abstractNumId w:val="3"/>
  </w:num>
  <w:num w:numId="5">
    <w:abstractNumId w:val="12"/>
  </w:num>
  <w:num w:numId="6">
    <w:abstractNumId w:val="16"/>
  </w:num>
  <w:num w:numId="7">
    <w:abstractNumId w:val="20"/>
  </w:num>
  <w:num w:numId="8">
    <w:abstractNumId w:val="7"/>
  </w:num>
  <w:num w:numId="9">
    <w:abstractNumId w:val="9"/>
  </w:num>
  <w:num w:numId="10">
    <w:abstractNumId w:val="17"/>
  </w:num>
  <w:num w:numId="11">
    <w:abstractNumId w:val="4"/>
  </w:num>
  <w:num w:numId="12">
    <w:abstractNumId w:val="11"/>
  </w:num>
  <w:num w:numId="13">
    <w:abstractNumId w:val="5"/>
  </w:num>
  <w:num w:numId="14">
    <w:abstractNumId w:val="21"/>
  </w:num>
  <w:num w:numId="15">
    <w:abstractNumId w:val="6"/>
  </w:num>
  <w:num w:numId="16">
    <w:abstractNumId w:val="15"/>
  </w:num>
  <w:num w:numId="17">
    <w:abstractNumId w:val="8"/>
  </w:num>
  <w:num w:numId="18">
    <w:abstractNumId w:val="18"/>
  </w:num>
  <w:num w:numId="19">
    <w:abstractNumId w:val="0"/>
  </w:num>
  <w:num w:numId="20">
    <w:abstractNumId w:val="2"/>
  </w:num>
  <w:num w:numId="21">
    <w:abstractNumId w:val="10"/>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76"/>
    <w:rsid w:val="00084E32"/>
    <w:rsid w:val="000E67AE"/>
    <w:rsid w:val="001102B8"/>
    <w:rsid w:val="00164B52"/>
    <w:rsid w:val="00181040"/>
    <w:rsid w:val="001B2869"/>
    <w:rsid w:val="0020218A"/>
    <w:rsid w:val="00227CD1"/>
    <w:rsid w:val="0024134A"/>
    <w:rsid w:val="00261304"/>
    <w:rsid w:val="0027721B"/>
    <w:rsid w:val="0029312D"/>
    <w:rsid w:val="003E0198"/>
    <w:rsid w:val="0047594B"/>
    <w:rsid w:val="00476820"/>
    <w:rsid w:val="004A7D2D"/>
    <w:rsid w:val="00501D7C"/>
    <w:rsid w:val="005676E5"/>
    <w:rsid w:val="006D44BC"/>
    <w:rsid w:val="00705D0F"/>
    <w:rsid w:val="007C156E"/>
    <w:rsid w:val="00837B13"/>
    <w:rsid w:val="00895BAB"/>
    <w:rsid w:val="008A481D"/>
    <w:rsid w:val="008B2874"/>
    <w:rsid w:val="008E330D"/>
    <w:rsid w:val="00906425"/>
    <w:rsid w:val="00987E09"/>
    <w:rsid w:val="009E10F1"/>
    <w:rsid w:val="00A309A5"/>
    <w:rsid w:val="00B0593B"/>
    <w:rsid w:val="00B17459"/>
    <w:rsid w:val="00BA476B"/>
    <w:rsid w:val="00BC571A"/>
    <w:rsid w:val="00C71F83"/>
    <w:rsid w:val="00C8365E"/>
    <w:rsid w:val="00D26468"/>
    <w:rsid w:val="00DB1BFC"/>
    <w:rsid w:val="00DB1CDF"/>
    <w:rsid w:val="00E533BF"/>
    <w:rsid w:val="00E748F8"/>
    <w:rsid w:val="00F03533"/>
    <w:rsid w:val="00F15076"/>
    <w:rsid w:val="00F22F38"/>
    <w:rsid w:val="00F4418C"/>
    <w:rsid w:val="00FF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framePr w:hSpace="180" w:wrap="around" w:vAnchor="text" w:hAnchor="margin" w:y="12"/>
      <w:ind w:left="108"/>
      <w:outlineLvl w:val="0"/>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A309A5"/>
    <w:rPr>
      <w:rFonts w:ascii="Courier New" w:hAnsi="Courier New"/>
      <w:sz w:val="20"/>
      <w:szCs w:val="20"/>
    </w:rPr>
  </w:style>
  <w:style w:type="paragraph" w:styleId="BalloonText">
    <w:name w:val="Balloon Text"/>
    <w:basedOn w:val="Normal"/>
    <w:link w:val="BalloonTextChar"/>
    <w:rsid w:val="00837B13"/>
    <w:rPr>
      <w:rFonts w:ascii="Segoe UI" w:hAnsi="Segoe UI" w:cs="Segoe UI"/>
      <w:sz w:val="18"/>
      <w:szCs w:val="18"/>
    </w:rPr>
  </w:style>
  <w:style w:type="character" w:customStyle="1" w:styleId="BalloonTextChar">
    <w:name w:val="Balloon Text Char"/>
    <w:link w:val="BalloonText"/>
    <w:rsid w:val="00837B13"/>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framePr w:hSpace="180" w:wrap="around" w:vAnchor="text" w:hAnchor="margin" w:y="12"/>
      <w:ind w:left="108"/>
      <w:outlineLvl w:val="0"/>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sid w:val="00A309A5"/>
    <w:rPr>
      <w:rFonts w:ascii="Courier New" w:hAnsi="Courier New"/>
      <w:sz w:val="20"/>
      <w:szCs w:val="20"/>
    </w:rPr>
  </w:style>
  <w:style w:type="paragraph" w:styleId="BalloonText">
    <w:name w:val="Balloon Text"/>
    <w:basedOn w:val="Normal"/>
    <w:link w:val="BalloonTextChar"/>
    <w:rsid w:val="00837B13"/>
    <w:rPr>
      <w:rFonts w:ascii="Segoe UI" w:hAnsi="Segoe UI" w:cs="Segoe UI"/>
      <w:sz w:val="18"/>
      <w:szCs w:val="18"/>
    </w:rPr>
  </w:style>
  <w:style w:type="character" w:customStyle="1" w:styleId="BalloonTextChar">
    <w:name w:val="Balloon Text Char"/>
    <w:link w:val="BalloonText"/>
    <w:rsid w:val="00837B1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SMBC</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robert.hughes</dc:creator>
  <cp:lastModifiedBy>Mark Bates (DE)</cp:lastModifiedBy>
  <cp:revision>2</cp:revision>
  <cp:lastPrinted>2014-07-15T11:25:00Z</cp:lastPrinted>
  <dcterms:created xsi:type="dcterms:W3CDTF">2017-11-23T15:04:00Z</dcterms:created>
  <dcterms:modified xsi:type="dcterms:W3CDTF">2017-11-23T15:04:00Z</dcterms:modified>
</cp:coreProperties>
</file>