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40" w:rsidRDefault="00B364A6" w:rsidP="001B63AE">
      <w:pPr>
        <w:jc w:val="center"/>
        <w:rPr>
          <w:rFonts w:ascii="Calibri" w:hAnsi="Calibri"/>
          <w:b/>
          <w:sz w:val="48"/>
          <w:szCs w:val="48"/>
        </w:rPr>
      </w:pPr>
      <w:r>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179036</wp:posOffset>
            </wp:positionV>
            <wp:extent cx="726250" cy="981075"/>
            <wp:effectExtent l="0" t="0" r="0" b="0"/>
            <wp:wrapTight wrapText="bothSides">
              <wp:wrapPolygon edited="0">
                <wp:start x="0" y="0"/>
                <wp:lineTo x="0" y="20971"/>
                <wp:lineTo x="20976" y="20971"/>
                <wp:lineTo x="20976" y="0"/>
                <wp:lineTo x="0" y="0"/>
              </wp:wrapPolygon>
            </wp:wrapTight>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250" cy="981075"/>
                    </a:xfrm>
                    <a:prstGeom prst="rect">
                      <a:avLst/>
                    </a:prstGeom>
                    <a:noFill/>
                    <a:ln>
                      <a:noFill/>
                    </a:ln>
                  </pic:spPr>
                </pic:pic>
              </a:graphicData>
            </a:graphic>
          </wp:anchor>
        </w:drawing>
      </w:r>
      <w:r>
        <w:rPr>
          <w:rFonts w:ascii="Calibri" w:hAnsi="Calibri" w:cs="Calibri"/>
          <w:noProof/>
        </w:rPr>
        <w:drawing>
          <wp:anchor distT="0" distB="0" distL="114300" distR="114300" simplePos="0" relativeHeight="251659776" behindDoc="1" locked="0" layoutInCell="1" allowOverlap="1">
            <wp:simplePos x="0" y="0"/>
            <wp:positionH relativeFrom="margin">
              <wp:posOffset>13335</wp:posOffset>
            </wp:positionH>
            <wp:positionV relativeFrom="paragraph">
              <wp:posOffset>149860</wp:posOffset>
            </wp:positionV>
            <wp:extent cx="781050" cy="1009650"/>
            <wp:effectExtent l="0" t="0" r="0" b="0"/>
            <wp:wrapTight wrapText="bothSides">
              <wp:wrapPolygon edited="0">
                <wp:start x="0" y="0"/>
                <wp:lineTo x="0" y="21192"/>
                <wp:lineTo x="21073" y="21192"/>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1009650"/>
                    </a:xfrm>
                    <a:prstGeom prst="rect">
                      <a:avLst/>
                    </a:prstGeom>
                  </pic:spPr>
                </pic:pic>
              </a:graphicData>
            </a:graphic>
            <wp14:sizeRelH relativeFrom="page">
              <wp14:pctWidth>0</wp14:pctWidth>
            </wp14:sizeRelH>
            <wp14:sizeRelV relativeFrom="page">
              <wp14:pctHeight>0</wp14:pctHeight>
            </wp14:sizeRelV>
          </wp:anchor>
        </w:drawing>
      </w: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1B63AE" w:rsidRPr="00CB76FA" w:rsidRDefault="001B63AE" w:rsidP="001B63AE">
      <w:pPr>
        <w:jc w:val="center"/>
        <w:rPr>
          <w:rFonts w:ascii="Calibri" w:hAnsi="Calibri"/>
          <w:sz w:val="48"/>
          <w:szCs w:val="48"/>
        </w:rPr>
      </w:pPr>
      <w:r w:rsidRPr="00CB76FA">
        <w:rPr>
          <w:rFonts w:ascii="Calibri" w:hAnsi="Calibri"/>
          <w:b/>
          <w:sz w:val="48"/>
          <w:szCs w:val="48"/>
        </w:rPr>
        <w:t>CANON SLADE SCHOOL</w:t>
      </w:r>
    </w:p>
    <w:p w:rsidR="001B63AE" w:rsidRPr="00CB76FA" w:rsidRDefault="001B63AE" w:rsidP="001B63AE">
      <w:pPr>
        <w:jc w:val="center"/>
        <w:rPr>
          <w:rFonts w:ascii="Calibri" w:hAnsi="Calibri"/>
          <w:b/>
          <w:sz w:val="40"/>
          <w:szCs w:val="40"/>
        </w:rPr>
      </w:pPr>
      <w:r w:rsidRPr="00CB76FA">
        <w:rPr>
          <w:rFonts w:ascii="Calibri" w:hAnsi="Calibri"/>
          <w:b/>
          <w:sz w:val="40"/>
          <w:szCs w:val="40"/>
        </w:rPr>
        <w:t>Bradshaw Brow</w:t>
      </w:r>
    </w:p>
    <w:p w:rsidR="001B63AE" w:rsidRPr="00CB76FA" w:rsidRDefault="001B63AE" w:rsidP="001B63AE">
      <w:pPr>
        <w:jc w:val="center"/>
        <w:rPr>
          <w:rFonts w:ascii="Calibri" w:hAnsi="Calibri"/>
          <w:b/>
          <w:sz w:val="40"/>
          <w:szCs w:val="40"/>
        </w:rPr>
      </w:pPr>
      <w:smartTag w:uri="urn:schemas-microsoft-com:office:smarttags" w:element="place">
        <w:r w:rsidRPr="00CB76FA">
          <w:rPr>
            <w:rFonts w:ascii="Calibri" w:hAnsi="Calibri"/>
            <w:b/>
            <w:sz w:val="40"/>
            <w:szCs w:val="40"/>
          </w:rPr>
          <w:t>Bolton</w:t>
        </w:r>
      </w:smartTag>
    </w:p>
    <w:p w:rsidR="001B63AE" w:rsidRPr="00CB76FA" w:rsidRDefault="001B63AE" w:rsidP="001B63AE">
      <w:pPr>
        <w:jc w:val="center"/>
        <w:rPr>
          <w:rFonts w:ascii="Calibri" w:hAnsi="Calibri"/>
          <w:b/>
          <w:sz w:val="40"/>
          <w:szCs w:val="40"/>
        </w:rPr>
      </w:pPr>
      <w:r w:rsidRPr="00CB76FA">
        <w:rPr>
          <w:rFonts w:ascii="Calibri" w:hAnsi="Calibri"/>
          <w:b/>
          <w:sz w:val="40"/>
          <w:szCs w:val="40"/>
        </w:rPr>
        <w:t>BL2 3BP</w:t>
      </w:r>
    </w:p>
    <w:p w:rsidR="00857CBD" w:rsidRPr="00CB76FA" w:rsidRDefault="00857CBD" w:rsidP="001B63AE">
      <w:pPr>
        <w:jc w:val="center"/>
        <w:rPr>
          <w:rFonts w:ascii="Calibri" w:hAnsi="Calibri"/>
          <w:b/>
          <w:sz w:val="40"/>
          <w:szCs w:val="40"/>
        </w:rPr>
      </w:pPr>
    </w:p>
    <w:p w:rsidR="001B63AE" w:rsidRPr="00CB76FA" w:rsidRDefault="001B63AE" w:rsidP="00857CBD">
      <w:pPr>
        <w:jc w:val="center"/>
        <w:rPr>
          <w:rFonts w:ascii="Calibri" w:hAnsi="Calibri"/>
          <w:b/>
          <w:sz w:val="40"/>
          <w:szCs w:val="40"/>
        </w:rPr>
      </w:pPr>
      <w:r w:rsidRPr="00CB76FA">
        <w:rPr>
          <w:rFonts w:ascii="Calibri" w:hAnsi="Calibri"/>
          <w:b/>
          <w:sz w:val="40"/>
          <w:szCs w:val="40"/>
        </w:rPr>
        <w:t>Telephone:</w:t>
      </w:r>
      <w:r w:rsidR="00857CBD">
        <w:rPr>
          <w:rFonts w:ascii="Calibri" w:hAnsi="Calibri"/>
          <w:b/>
          <w:sz w:val="40"/>
          <w:szCs w:val="40"/>
        </w:rPr>
        <w:t xml:space="preserve"> </w:t>
      </w:r>
      <w:r w:rsidRPr="00CB76FA">
        <w:rPr>
          <w:rFonts w:ascii="Calibri" w:hAnsi="Calibri"/>
          <w:b/>
          <w:sz w:val="40"/>
          <w:szCs w:val="40"/>
        </w:rPr>
        <w:t>01204 333343</w:t>
      </w:r>
    </w:p>
    <w:p w:rsidR="00627B16" w:rsidRPr="00CB76FA" w:rsidRDefault="00627B16" w:rsidP="00857CBD">
      <w:pPr>
        <w:jc w:val="center"/>
        <w:rPr>
          <w:rFonts w:ascii="Calibri" w:hAnsi="Calibri"/>
          <w:b/>
          <w:sz w:val="40"/>
          <w:szCs w:val="40"/>
        </w:rPr>
      </w:pPr>
      <w:r>
        <w:rPr>
          <w:rFonts w:ascii="Calibri" w:hAnsi="Calibri"/>
          <w:b/>
          <w:sz w:val="40"/>
          <w:szCs w:val="40"/>
        </w:rPr>
        <w:t>Email:</w:t>
      </w:r>
      <w:r w:rsidR="00857CBD">
        <w:rPr>
          <w:rFonts w:ascii="Calibri" w:hAnsi="Calibri"/>
          <w:b/>
          <w:sz w:val="40"/>
          <w:szCs w:val="40"/>
        </w:rPr>
        <w:t xml:space="preserve"> </w:t>
      </w:r>
      <w:r>
        <w:rPr>
          <w:rFonts w:ascii="Calibri" w:hAnsi="Calibri"/>
          <w:b/>
          <w:sz w:val="40"/>
          <w:szCs w:val="40"/>
        </w:rPr>
        <w:t>jobs@canon-slade.bolton.sch.uk</w:t>
      </w:r>
    </w:p>
    <w:p w:rsidR="001B63AE" w:rsidRPr="00CB76FA" w:rsidRDefault="001B63AE" w:rsidP="001B63AE">
      <w:pPr>
        <w:jc w:val="center"/>
        <w:rPr>
          <w:rFonts w:ascii="Calibri" w:hAnsi="Calibri"/>
          <w:b/>
          <w:sz w:val="48"/>
          <w:szCs w:val="48"/>
        </w:rPr>
      </w:pPr>
    </w:p>
    <w:p w:rsidR="001B63AE" w:rsidRDefault="001B63AE" w:rsidP="001B63AE">
      <w:pPr>
        <w:jc w:val="center"/>
        <w:rPr>
          <w:rFonts w:ascii="Calibri" w:hAnsi="Calibri"/>
          <w:b/>
          <w:sz w:val="48"/>
          <w:szCs w:val="48"/>
        </w:rPr>
      </w:pPr>
    </w:p>
    <w:p w:rsidR="00B364A6" w:rsidRPr="00CB76FA" w:rsidRDefault="00B364A6" w:rsidP="001B63AE">
      <w:pPr>
        <w:jc w:val="center"/>
        <w:rPr>
          <w:rFonts w:ascii="Calibri" w:hAnsi="Calibri"/>
          <w:b/>
          <w:sz w:val="48"/>
          <w:szCs w:val="48"/>
        </w:rPr>
      </w:pPr>
    </w:p>
    <w:p w:rsidR="001B63AE" w:rsidRPr="00CB76FA" w:rsidRDefault="001B63AE" w:rsidP="001B63AE">
      <w:pPr>
        <w:jc w:val="center"/>
        <w:rPr>
          <w:rFonts w:ascii="Calibri" w:hAnsi="Calibri"/>
          <w:b/>
          <w:sz w:val="48"/>
          <w:szCs w:val="48"/>
        </w:rPr>
      </w:pPr>
    </w:p>
    <w:p w:rsidR="003F2AEC" w:rsidRDefault="00C7628E" w:rsidP="00B82BB3">
      <w:pPr>
        <w:jc w:val="center"/>
        <w:rPr>
          <w:rFonts w:ascii="Calibri" w:hAnsi="Calibri"/>
          <w:b/>
          <w:sz w:val="48"/>
          <w:szCs w:val="48"/>
        </w:rPr>
      </w:pPr>
      <w:r>
        <w:rPr>
          <w:rFonts w:ascii="Calibri" w:hAnsi="Calibri"/>
          <w:b/>
          <w:sz w:val="48"/>
          <w:szCs w:val="48"/>
        </w:rPr>
        <w:t>Primary Swimming Teacher</w:t>
      </w:r>
    </w:p>
    <w:p w:rsidR="00943BDB" w:rsidRPr="00CB76FA" w:rsidRDefault="00943BDB" w:rsidP="00CA7100">
      <w:pPr>
        <w:jc w:val="center"/>
        <w:rPr>
          <w:rFonts w:ascii="Calibri" w:hAnsi="Calibri"/>
          <w:b/>
          <w:sz w:val="28"/>
          <w:szCs w:val="28"/>
        </w:rPr>
      </w:pPr>
    </w:p>
    <w:p w:rsidR="001B63AE" w:rsidRDefault="001B63AE"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Pr="00CB76FA" w:rsidRDefault="00E458F1" w:rsidP="001B63AE">
      <w:pPr>
        <w:jc w:val="center"/>
        <w:rPr>
          <w:rFonts w:ascii="Calibri" w:hAnsi="Calibri"/>
          <w:b/>
          <w:sz w:val="36"/>
          <w:szCs w:val="36"/>
        </w:rPr>
      </w:pPr>
    </w:p>
    <w:p w:rsidR="001B63AE" w:rsidRPr="00CB76FA" w:rsidRDefault="001B63AE" w:rsidP="001B63AE">
      <w:pPr>
        <w:rPr>
          <w:rFonts w:ascii="Calibri" w:hAnsi="Calibri"/>
          <w:b/>
          <w:sz w:val="36"/>
          <w:szCs w:val="36"/>
        </w:rPr>
      </w:pPr>
    </w:p>
    <w:p w:rsidR="001B63AE" w:rsidRDefault="001B63AE" w:rsidP="00CB76FA">
      <w:pPr>
        <w:ind w:right="-290"/>
        <w:jc w:val="center"/>
        <w:rPr>
          <w:rFonts w:ascii="Calibri" w:hAnsi="Calibri"/>
          <w:b/>
          <w:sz w:val="32"/>
          <w:szCs w:val="32"/>
        </w:rPr>
      </w:pPr>
      <w:r w:rsidRPr="00CB76FA">
        <w:rPr>
          <w:rFonts w:ascii="Calibri" w:hAnsi="Calibri"/>
          <w:b/>
          <w:sz w:val="32"/>
          <w:szCs w:val="32"/>
        </w:rPr>
        <w:t>Closing Date for Appl</w:t>
      </w:r>
      <w:r w:rsidR="00ED437F" w:rsidRPr="00CB76FA">
        <w:rPr>
          <w:rFonts w:ascii="Calibri" w:hAnsi="Calibri"/>
          <w:b/>
          <w:sz w:val="32"/>
          <w:szCs w:val="32"/>
        </w:rPr>
        <w:t>i</w:t>
      </w:r>
      <w:r w:rsidR="00F116AB" w:rsidRPr="00CB76FA">
        <w:rPr>
          <w:rFonts w:ascii="Calibri" w:hAnsi="Calibri"/>
          <w:b/>
          <w:sz w:val="32"/>
          <w:szCs w:val="32"/>
        </w:rPr>
        <w:t xml:space="preserve">cations:  </w:t>
      </w:r>
      <w:r w:rsidR="00BE6E00">
        <w:rPr>
          <w:rFonts w:ascii="Calibri" w:hAnsi="Calibri"/>
          <w:b/>
          <w:sz w:val="32"/>
          <w:szCs w:val="32"/>
        </w:rPr>
        <w:t>Tuesday 4 February 2020 at 12.00pm</w:t>
      </w:r>
    </w:p>
    <w:p w:rsidR="00061D1D" w:rsidRDefault="00061D1D" w:rsidP="00CB76FA">
      <w:pPr>
        <w:ind w:right="-290"/>
        <w:jc w:val="center"/>
        <w:rPr>
          <w:rFonts w:ascii="Calibri" w:hAnsi="Calibri"/>
          <w:b/>
          <w:sz w:val="32"/>
          <w:szCs w:val="32"/>
        </w:rPr>
      </w:pPr>
      <w:r>
        <w:rPr>
          <w:rFonts w:ascii="Calibri" w:hAnsi="Calibri"/>
          <w:b/>
          <w:sz w:val="32"/>
          <w:szCs w:val="32"/>
        </w:rPr>
        <w:t xml:space="preserve">Interview Date:  </w:t>
      </w:r>
      <w:r w:rsidR="00BE6E00">
        <w:rPr>
          <w:rFonts w:ascii="Calibri" w:hAnsi="Calibri"/>
          <w:b/>
          <w:sz w:val="32"/>
          <w:szCs w:val="32"/>
        </w:rPr>
        <w:t>Monday 10 February 2020</w:t>
      </w:r>
      <w:bookmarkStart w:id="0" w:name="_GoBack"/>
      <w:bookmarkEnd w:id="0"/>
    </w:p>
    <w:p w:rsidR="00B364A6" w:rsidRDefault="00B364A6" w:rsidP="00CB76FA">
      <w:pPr>
        <w:ind w:right="-290"/>
        <w:jc w:val="center"/>
        <w:rPr>
          <w:rFonts w:ascii="Calibri" w:hAnsi="Calibri"/>
          <w:b/>
          <w:sz w:val="32"/>
          <w:szCs w:val="32"/>
        </w:rPr>
      </w:pPr>
    </w:p>
    <w:p w:rsidR="00B364A6" w:rsidRDefault="00B364A6" w:rsidP="00CB76FA">
      <w:pPr>
        <w:ind w:right="-290"/>
        <w:jc w:val="center"/>
        <w:rPr>
          <w:rFonts w:ascii="Calibri" w:hAnsi="Calibri"/>
          <w:b/>
          <w:sz w:val="32"/>
          <w:szCs w:val="32"/>
        </w:rPr>
      </w:pPr>
    </w:p>
    <w:p w:rsidR="00024FB5" w:rsidRDefault="00024FB5" w:rsidP="00CB76FA">
      <w:pPr>
        <w:ind w:right="-290"/>
        <w:jc w:val="center"/>
        <w:rPr>
          <w:rFonts w:ascii="Calibri" w:hAnsi="Calibri"/>
          <w:b/>
          <w:sz w:val="32"/>
          <w:szCs w:val="32"/>
        </w:rPr>
      </w:pPr>
    </w:p>
    <w:p w:rsidR="00EC668E" w:rsidRDefault="00EC668E" w:rsidP="00EC668E">
      <w:pPr>
        <w:rPr>
          <w:rFonts w:ascii="Calibri" w:hAnsi="Calibri"/>
          <w:b/>
          <w:sz w:val="32"/>
          <w:szCs w:val="32"/>
        </w:rPr>
      </w:pPr>
    </w:p>
    <w:p w:rsidR="00B364A6" w:rsidRDefault="00A34FE7" w:rsidP="00EC668E">
      <w:pPr>
        <w:rPr>
          <w:rFonts w:ascii="Calibri" w:hAnsi="Calibri"/>
          <w:sz w:val="32"/>
          <w:szCs w:val="32"/>
        </w:rPr>
      </w:pPr>
      <w:r>
        <w:rPr>
          <w:noProof/>
        </w:rPr>
        <w:drawing>
          <wp:anchor distT="0" distB="0" distL="114300" distR="114300" simplePos="0" relativeHeight="251661824" behindDoc="1" locked="0" layoutInCell="1" allowOverlap="1" wp14:anchorId="1FEFD991" wp14:editId="4F7A44B9">
            <wp:simplePos x="0" y="0"/>
            <wp:positionH relativeFrom="margin">
              <wp:posOffset>3185160</wp:posOffset>
            </wp:positionH>
            <wp:positionV relativeFrom="paragraph">
              <wp:posOffset>173990</wp:posOffset>
            </wp:positionV>
            <wp:extent cx="1524000" cy="476250"/>
            <wp:effectExtent l="0" t="0" r="0" b="0"/>
            <wp:wrapTight wrapText="bothSides">
              <wp:wrapPolygon edited="0">
                <wp:start x="0" y="0"/>
                <wp:lineTo x="0" y="20736"/>
                <wp:lineTo x="21330" y="20736"/>
                <wp:lineTo x="2133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476250"/>
                    </a:xfrm>
                    <a:prstGeom prst="rect">
                      <a:avLst/>
                    </a:prstGeom>
                  </pic:spPr>
                </pic:pic>
              </a:graphicData>
            </a:graphic>
            <wp14:sizeRelH relativeFrom="margin">
              <wp14:pctWidth>0</wp14:pctWidth>
            </wp14:sizeRelH>
            <wp14:sizeRelV relativeFrom="margin">
              <wp14:pctHeight>0</wp14:pctHeight>
            </wp14:sizeRelV>
          </wp:anchor>
        </w:drawing>
      </w:r>
    </w:p>
    <w:p w:rsidR="00A34FE7" w:rsidRDefault="00A34FE7" w:rsidP="00B364A6">
      <w:pPr>
        <w:ind w:left="2160" w:firstLine="720"/>
        <w:rPr>
          <w:rFonts w:ascii="Calibri" w:hAnsi="Calibri"/>
          <w:b/>
        </w:rPr>
      </w:pPr>
    </w:p>
    <w:p w:rsidR="00B364A6" w:rsidRDefault="00B364A6" w:rsidP="00B364A6">
      <w:pPr>
        <w:ind w:left="2160" w:firstLine="720"/>
        <w:rPr>
          <w:rFonts w:ascii="Calibri" w:hAnsi="Calibri"/>
          <w:b/>
        </w:rPr>
      </w:pPr>
      <w:r w:rsidRPr="00A34FE7">
        <w:rPr>
          <w:rFonts w:ascii="Calibri" w:hAnsi="Calibri"/>
          <w:b/>
        </w:rPr>
        <w:t xml:space="preserve">Proud to be part of </w:t>
      </w:r>
    </w:p>
    <w:p w:rsidR="009B34A6" w:rsidRDefault="009B34A6" w:rsidP="009B34A6">
      <w:pPr>
        <w:rPr>
          <w:rFonts w:ascii="Calibri" w:hAnsi="Calibri"/>
          <w:b/>
        </w:rPr>
      </w:pPr>
    </w:p>
    <w:p w:rsidR="009B34A6" w:rsidRDefault="009B34A6" w:rsidP="009B34A6">
      <w:pPr>
        <w:rPr>
          <w:rFonts w:ascii="Calibri" w:hAnsi="Calibri"/>
          <w:b/>
        </w:rPr>
      </w:pPr>
    </w:p>
    <w:p w:rsidR="00C7628E" w:rsidRPr="004051A9" w:rsidRDefault="00C7628E" w:rsidP="00C7628E">
      <w:pPr>
        <w:ind w:right="-526" w:hanging="567"/>
        <w:rPr>
          <w:noProof/>
          <w:sz w:val="20"/>
          <w:szCs w:val="20"/>
        </w:rPr>
      </w:pPr>
      <w:r w:rsidRPr="004051A9">
        <w:rPr>
          <w:noProof/>
          <w:sz w:val="20"/>
          <w:szCs w:val="20"/>
        </w:rPr>
        <w:lastRenderedPageBreak/>
        <w:drawing>
          <wp:inline distT="0" distB="0" distL="0" distR="0">
            <wp:extent cx="1399540" cy="437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437515"/>
                    </a:xfrm>
                    <a:prstGeom prst="rect">
                      <a:avLst/>
                    </a:prstGeom>
                    <a:noFill/>
                    <a:ln>
                      <a:noFill/>
                    </a:ln>
                  </pic:spPr>
                </pic:pic>
              </a:graphicData>
            </a:graphic>
          </wp:inline>
        </w:drawing>
      </w:r>
      <w:r w:rsidRPr="004051A9">
        <w:rPr>
          <w:noProof/>
          <w:sz w:val="20"/>
          <w:szCs w:val="20"/>
        </w:rPr>
        <w:tab/>
      </w:r>
      <w:r w:rsidRPr="004051A9">
        <w:rPr>
          <w:noProof/>
          <w:sz w:val="20"/>
          <w:szCs w:val="20"/>
        </w:rPr>
        <w:tab/>
      </w:r>
      <w:r w:rsidRPr="004051A9">
        <w:rPr>
          <w:noProof/>
          <w:sz w:val="20"/>
          <w:szCs w:val="20"/>
        </w:rPr>
        <w:tab/>
      </w:r>
      <w:r w:rsidRPr="004051A9">
        <w:rPr>
          <w:noProof/>
          <w:sz w:val="20"/>
          <w:szCs w:val="20"/>
        </w:rPr>
        <w:tab/>
      </w:r>
      <w:r w:rsidRPr="004051A9">
        <w:rPr>
          <w:noProof/>
          <w:sz w:val="20"/>
          <w:szCs w:val="20"/>
        </w:rPr>
        <w:tab/>
      </w:r>
      <w:r w:rsidRPr="004051A9">
        <w:rPr>
          <w:noProof/>
          <w:sz w:val="20"/>
          <w:szCs w:val="20"/>
        </w:rPr>
        <w:tab/>
      </w:r>
      <w:r w:rsidRPr="004051A9">
        <w:rPr>
          <w:noProof/>
          <w:sz w:val="20"/>
          <w:szCs w:val="20"/>
        </w:rPr>
        <w:tab/>
      </w:r>
      <w:r w:rsidRPr="004051A9">
        <w:rPr>
          <w:noProof/>
          <w:sz w:val="20"/>
          <w:szCs w:val="20"/>
        </w:rPr>
        <w:tab/>
      </w:r>
      <w:r w:rsidRPr="004051A9">
        <w:rPr>
          <w:noProof/>
          <w:sz w:val="20"/>
          <w:szCs w:val="20"/>
        </w:rPr>
        <w:drawing>
          <wp:inline distT="0" distB="0" distL="0" distR="0">
            <wp:extent cx="429260" cy="4451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rsidR="00C7628E" w:rsidRPr="004051A9" w:rsidRDefault="00C7628E" w:rsidP="00C7628E">
      <w:pPr>
        <w:ind w:left="5760" w:right="-526"/>
        <w:rPr>
          <w:rFonts w:ascii="Copperplate Gothic Light" w:hAnsi="Copperplate Gothic Light" w:cs="Arial"/>
          <w:b/>
          <w:sz w:val="20"/>
          <w:szCs w:val="20"/>
        </w:rPr>
      </w:pPr>
      <w:r w:rsidRPr="004051A9">
        <w:rPr>
          <w:rFonts w:ascii="Copperplate Gothic Light" w:hAnsi="Copperplate Gothic Light" w:cs="Arial"/>
          <w:b/>
          <w:sz w:val="20"/>
          <w:szCs w:val="20"/>
        </w:rPr>
        <w:t xml:space="preserve">        Canon Slade School</w:t>
      </w:r>
    </w:p>
    <w:p w:rsidR="00C7628E" w:rsidRPr="004051A9" w:rsidRDefault="00C7628E" w:rsidP="00C7628E">
      <w:pPr>
        <w:ind w:hanging="567"/>
        <w:rPr>
          <w:rFonts w:ascii="Calibri" w:hAnsi="Calibri" w:cs="Arial"/>
          <w:b/>
          <w:sz w:val="20"/>
          <w:szCs w:val="20"/>
        </w:rPr>
      </w:pPr>
    </w:p>
    <w:p w:rsidR="00C7628E" w:rsidRPr="004051A9" w:rsidRDefault="00C7628E" w:rsidP="00C7628E">
      <w:pPr>
        <w:jc w:val="center"/>
        <w:rPr>
          <w:rFonts w:ascii="Calibri" w:hAnsi="Calibri" w:cs="Arial"/>
          <w:b/>
          <w:szCs w:val="20"/>
        </w:rPr>
      </w:pPr>
      <w:r w:rsidRPr="004051A9">
        <w:rPr>
          <w:rFonts w:ascii="Calibri" w:hAnsi="Calibri" w:cs="Arial"/>
          <w:b/>
          <w:szCs w:val="20"/>
        </w:rPr>
        <w:t>Job Description</w:t>
      </w:r>
    </w:p>
    <w:p w:rsidR="00C7628E" w:rsidRPr="004051A9" w:rsidRDefault="00C7628E" w:rsidP="00C7628E">
      <w:pPr>
        <w:jc w:val="center"/>
        <w:rPr>
          <w:rFonts w:ascii="Calibri" w:hAnsi="Calibri" w:cs="Arial"/>
          <w:b/>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C7628E" w:rsidRPr="004051A9" w:rsidTr="00D107D7">
        <w:trPr>
          <w:jc w:val="center"/>
        </w:trPr>
        <w:tc>
          <w:tcPr>
            <w:tcW w:w="2178" w:type="dxa"/>
            <w:gridSpan w:val="2"/>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Job Title:</w:t>
            </w:r>
          </w:p>
        </w:tc>
        <w:tc>
          <w:tcPr>
            <w:tcW w:w="2682" w:type="dxa"/>
            <w:tcMar>
              <w:top w:w="29" w:type="dxa"/>
              <w:left w:w="115" w:type="dxa"/>
              <w:bottom w:w="29" w:type="dxa"/>
              <w:right w:w="115" w:type="dxa"/>
            </w:tcMar>
          </w:tcPr>
          <w:p w:rsidR="00C7628E" w:rsidRPr="004051A9" w:rsidRDefault="00C7628E" w:rsidP="00D107D7">
            <w:pPr>
              <w:rPr>
                <w:rFonts w:ascii="Calibri" w:hAnsi="Calibri" w:cs="Arial"/>
                <w:sz w:val="20"/>
                <w:szCs w:val="20"/>
              </w:rPr>
            </w:pPr>
            <w:r>
              <w:rPr>
                <w:rFonts w:ascii="Calibri" w:hAnsi="Calibri" w:cs="Arial"/>
                <w:sz w:val="20"/>
                <w:szCs w:val="20"/>
              </w:rPr>
              <w:t xml:space="preserve">Primary </w:t>
            </w:r>
            <w:r w:rsidRPr="004051A9">
              <w:rPr>
                <w:rFonts w:ascii="Calibri" w:hAnsi="Calibri" w:cs="Arial"/>
                <w:sz w:val="20"/>
                <w:szCs w:val="20"/>
              </w:rPr>
              <w:t>Swimming Teacher</w:t>
            </w:r>
            <w:r>
              <w:rPr>
                <w:rFonts w:ascii="Calibri" w:hAnsi="Calibri" w:cs="Arial"/>
                <w:sz w:val="20"/>
                <w:szCs w:val="20"/>
              </w:rPr>
              <w:t xml:space="preserve"> </w:t>
            </w:r>
          </w:p>
        </w:tc>
        <w:tc>
          <w:tcPr>
            <w:tcW w:w="1908" w:type="dxa"/>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Department:</w:t>
            </w:r>
          </w:p>
        </w:tc>
        <w:tc>
          <w:tcPr>
            <w:tcW w:w="2808" w:type="dxa"/>
            <w:tcMar>
              <w:top w:w="29" w:type="dxa"/>
              <w:left w:w="115" w:type="dxa"/>
              <w:bottom w:w="29" w:type="dxa"/>
              <w:right w:w="115" w:type="dxa"/>
            </w:tcMar>
          </w:tcPr>
          <w:p w:rsidR="00C7628E" w:rsidRPr="004051A9" w:rsidRDefault="00C7628E" w:rsidP="00D107D7">
            <w:pPr>
              <w:rPr>
                <w:rFonts w:ascii="Calibri" w:hAnsi="Calibri" w:cs="Arial"/>
                <w:sz w:val="20"/>
                <w:szCs w:val="20"/>
              </w:rPr>
            </w:pPr>
            <w:r w:rsidRPr="004051A9">
              <w:rPr>
                <w:rFonts w:ascii="Calibri" w:hAnsi="Calibri" w:cs="Arial"/>
                <w:sz w:val="20"/>
                <w:szCs w:val="20"/>
              </w:rPr>
              <w:t>PE</w:t>
            </w:r>
          </w:p>
        </w:tc>
      </w:tr>
      <w:tr w:rsidR="00C7628E" w:rsidRPr="004051A9" w:rsidTr="00D107D7">
        <w:trPr>
          <w:jc w:val="center"/>
        </w:trPr>
        <w:tc>
          <w:tcPr>
            <w:tcW w:w="2178" w:type="dxa"/>
            <w:gridSpan w:val="2"/>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Level/Salary Range:</w:t>
            </w:r>
          </w:p>
        </w:tc>
        <w:tc>
          <w:tcPr>
            <w:tcW w:w="2682" w:type="dxa"/>
            <w:tcMar>
              <w:top w:w="29" w:type="dxa"/>
              <w:left w:w="115" w:type="dxa"/>
              <w:bottom w:w="29" w:type="dxa"/>
              <w:right w:w="115" w:type="dxa"/>
            </w:tcMar>
          </w:tcPr>
          <w:p w:rsidR="00C7628E" w:rsidRPr="004051A9" w:rsidRDefault="002D6848" w:rsidP="00D107D7">
            <w:pPr>
              <w:rPr>
                <w:rFonts w:ascii="Calibri" w:hAnsi="Calibri" w:cs="Arial"/>
                <w:sz w:val="20"/>
                <w:szCs w:val="20"/>
              </w:rPr>
            </w:pPr>
            <w:r>
              <w:rPr>
                <w:rFonts w:ascii="Calibri" w:hAnsi="Calibri" w:cs="Arial"/>
                <w:sz w:val="20"/>
                <w:szCs w:val="20"/>
              </w:rPr>
              <w:t>Grade F (Points 17 – 23</w:t>
            </w:r>
            <w:r w:rsidR="00C7628E" w:rsidRPr="004051A9">
              <w:rPr>
                <w:rFonts w:ascii="Calibri" w:hAnsi="Calibri" w:cs="Arial"/>
                <w:sz w:val="20"/>
                <w:szCs w:val="20"/>
              </w:rPr>
              <w:t>)</w:t>
            </w:r>
          </w:p>
        </w:tc>
        <w:tc>
          <w:tcPr>
            <w:tcW w:w="1908" w:type="dxa"/>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Reporting to:</w:t>
            </w:r>
          </w:p>
        </w:tc>
        <w:tc>
          <w:tcPr>
            <w:tcW w:w="2808" w:type="dxa"/>
            <w:tcMar>
              <w:top w:w="29" w:type="dxa"/>
              <w:left w:w="115" w:type="dxa"/>
              <w:bottom w:w="29" w:type="dxa"/>
              <w:right w:w="115" w:type="dxa"/>
            </w:tcMar>
          </w:tcPr>
          <w:p w:rsidR="00C7628E" w:rsidRPr="004051A9" w:rsidRDefault="00C7628E" w:rsidP="00D107D7">
            <w:pPr>
              <w:rPr>
                <w:rFonts w:ascii="Calibri" w:hAnsi="Calibri" w:cs="Arial"/>
                <w:sz w:val="20"/>
                <w:szCs w:val="20"/>
              </w:rPr>
            </w:pPr>
            <w:r w:rsidRPr="004051A9">
              <w:rPr>
                <w:rFonts w:ascii="Calibri" w:hAnsi="Calibri" w:cs="Arial"/>
                <w:sz w:val="20"/>
                <w:szCs w:val="20"/>
              </w:rPr>
              <w:t>Head of PE</w:t>
            </w:r>
          </w:p>
        </w:tc>
      </w:tr>
      <w:tr w:rsidR="00C7628E" w:rsidRPr="004051A9" w:rsidTr="00D107D7">
        <w:trPr>
          <w:jc w:val="center"/>
        </w:trPr>
        <w:tc>
          <w:tcPr>
            <w:tcW w:w="2178" w:type="dxa"/>
            <w:gridSpan w:val="2"/>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Contract term:</w:t>
            </w:r>
          </w:p>
        </w:tc>
        <w:tc>
          <w:tcPr>
            <w:tcW w:w="2682" w:type="dxa"/>
            <w:tcMar>
              <w:top w:w="29" w:type="dxa"/>
              <w:left w:w="115" w:type="dxa"/>
              <w:bottom w:w="29" w:type="dxa"/>
              <w:right w:w="115" w:type="dxa"/>
            </w:tcMar>
          </w:tcPr>
          <w:p w:rsidR="00C7628E" w:rsidRPr="004051A9" w:rsidRDefault="00C7628E" w:rsidP="00D107D7">
            <w:pPr>
              <w:rPr>
                <w:rFonts w:ascii="Calibri" w:hAnsi="Calibri" w:cs="Arial"/>
                <w:sz w:val="20"/>
                <w:szCs w:val="20"/>
              </w:rPr>
            </w:pPr>
            <w:r w:rsidRPr="004051A9">
              <w:rPr>
                <w:rFonts w:ascii="Calibri" w:hAnsi="Calibri" w:cs="Arial"/>
                <w:sz w:val="20"/>
                <w:szCs w:val="20"/>
              </w:rPr>
              <w:t>Casual</w:t>
            </w:r>
          </w:p>
        </w:tc>
        <w:tc>
          <w:tcPr>
            <w:tcW w:w="1908" w:type="dxa"/>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Hours per week:</w:t>
            </w:r>
          </w:p>
        </w:tc>
        <w:tc>
          <w:tcPr>
            <w:tcW w:w="2808" w:type="dxa"/>
            <w:tcMar>
              <w:top w:w="29" w:type="dxa"/>
              <w:left w:w="115" w:type="dxa"/>
              <w:bottom w:w="29" w:type="dxa"/>
              <w:right w:w="115" w:type="dxa"/>
            </w:tcMar>
          </w:tcPr>
          <w:p w:rsidR="00C7628E" w:rsidRPr="004051A9" w:rsidRDefault="00C7628E" w:rsidP="00D107D7">
            <w:pPr>
              <w:rPr>
                <w:rFonts w:ascii="Calibri" w:hAnsi="Calibri" w:cs="Arial"/>
                <w:sz w:val="20"/>
                <w:szCs w:val="20"/>
              </w:rPr>
            </w:pPr>
            <w:r w:rsidRPr="004051A9">
              <w:rPr>
                <w:rFonts w:ascii="Calibri" w:hAnsi="Calibri" w:cs="Arial"/>
                <w:sz w:val="20"/>
                <w:szCs w:val="20"/>
              </w:rPr>
              <w:t>Flexible</w:t>
            </w:r>
          </w:p>
        </w:tc>
      </w:tr>
      <w:tr w:rsidR="00C7628E" w:rsidRPr="004051A9" w:rsidTr="00D107D7">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Safer Recruitment Statement</w:t>
            </w:r>
          </w:p>
        </w:tc>
      </w:tr>
      <w:tr w:rsidR="00C7628E" w:rsidRPr="004051A9" w:rsidTr="00D107D7">
        <w:trPr>
          <w:jc w:val="center"/>
        </w:trPr>
        <w:tc>
          <w:tcPr>
            <w:tcW w:w="9576" w:type="dxa"/>
            <w:gridSpan w:val="5"/>
            <w:shd w:val="clear" w:color="auto" w:fill="auto"/>
            <w:tcMar>
              <w:top w:w="29" w:type="dxa"/>
              <w:left w:w="115" w:type="dxa"/>
              <w:bottom w:w="29" w:type="dxa"/>
              <w:right w:w="115" w:type="dxa"/>
            </w:tcMar>
          </w:tcPr>
          <w:p w:rsidR="00C7628E" w:rsidRPr="004051A9" w:rsidRDefault="00C7628E" w:rsidP="00D107D7">
            <w:pPr>
              <w:rPr>
                <w:b/>
                <w:sz w:val="20"/>
                <w:szCs w:val="20"/>
              </w:rPr>
            </w:pPr>
            <w:r w:rsidRPr="004051A9">
              <w:rPr>
                <w:rFonts w:ascii="Calibri" w:hAnsi="Calibri" w:cs="Arial"/>
                <w:sz w:val="20"/>
                <w:szCs w:val="20"/>
              </w:rPr>
              <w:t>The Bishop Fraser Trust is committed to safeguarding and promoting the welfare of children and young people and expects all staff and volunteers to share this commitment.</w:t>
            </w:r>
          </w:p>
        </w:tc>
      </w:tr>
      <w:tr w:rsidR="00C7628E" w:rsidRPr="004051A9" w:rsidTr="00D107D7">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C7628E" w:rsidRPr="004051A9" w:rsidRDefault="00C7628E" w:rsidP="00D107D7">
            <w:pPr>
              <w:pStyle w:val="Label"/>
              <w:rPr>
                <w:rFonts w:cs="Arial"/>
                <w:szCs w:val="20"/>
              </w:rPr>
            </w:pPr>
            <w:r w:rsidRPr="004051A9">
              <w:rPr>
                <w:rFonts w:cs="Arial"/>
                <w:szCs w:val="20"/>
              </w:rPr>
              <w:t>Vision statement</w:t>
            </w:r>
          </w:p>
        </w:tc>
      </w:tr>
      <w:tr w:rsidR="00C7628E" w:rsidRPr="004051A9" w:rsidTr="00D107D7">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C7628E" w:rsidRPr="004051A9" w:rsidRDefault="00C7628E" w:rsidP="00D107D7">
            <w:pPr>
              <w:pStyle w:val="Label"/>
              <w:spacing w:after="0"/>
              <w:rPr>
                <w:i/>
                <w:szCs w:val="20"/>
              </w:rPr>
            </w:pPr>
            <w:r w:rsidRPr="004051A9">
              <w:rPr>
                <w:i/>
                <w:szCs w:val="20"/>
              </w:rPr>
              <w:t>“To allow all children to experience ‘life in all its fullness’, no matter what their starting point” by:</w:t>
            </w:r>
          </w:p>
          <w:p w:rsidR="00C7628E" w:rsidRPr="004051A9" w:rsidRDefault="00C7628E" w:rsidP="00D107D7">
            <w:pPr>
              <w:numPr>
                <w:ilvl w:val="0"/>
                <w:numId w:val="1"/>
              </w:numPr>
              <w:rPr>
                <w:rFonts w:ascii="Calibri" w:hAnsi="Calibri"/>
                <w:sz w:val="20"/>
                <w:szCs w:val="20"/>
              </w:rPr>
            </w:pPr>
            <w:r w:rsidRPr="004051A9">
              <w:rPr>
                <w:rFonts w:ascii="Calibri" w:hAnsi="Calibri"/>
                <w:sz w:val="20"/>
                <w:szCs w:val="20"/>
              </w:rPr>
              <w:t>Offering a high quality, inclusive and distinctive education</w:t>
            </w:r>
          </w:p>
          <w:p w:rsidR="00C7628E" w:rsidRPr="004051A9" w:rsidRDefault="00C7628E" w:rsidP="00D107D7">
            <w:pPr>
              <w:numPr>
                <w:ilvl w:val="0"/>
                <w:numId w:val="1"/>
              </w:numPr>
              <w:rPr>
                <w:rFonts w:ascii="Calibri" w:hAnsi="Calibri"/>
                <w:sz w:val="20"/>
                <w:szCs w:val="20"/>
              </w:rPr>
            </w:pPr>
            <w:r w:rsidRPr="004051A9">
              <w:rPr>
                <w:rFonts w:ascii="Calibri" w:hAnsi="Calibri"/>
                <w:sz w:val="20"/>
                <w:szCs w:val="20"/>
              </w:rPr>
              <w:t>A caring and nurturing environment based on our Christian values</w:t>
            </w:r>
          </w:p>
          <w:p w:rsidR="00C7628E" w:rsidRPr="004051A9" w:rsidRDefault="00C7628E" w:rsidP="00D107D7">
            <w:pPr>
              <w:numPr>
                <w:ilvl w:val="0"/>
                <w:numId w:val="1"/>
              </w:numPr>
              <w:rPr>
                <w:rFonts w:cs="Arial"/>
                <w:sz w:val="20"/>
                <w:szCs w:val="20"/>
              </w:rPr>
            </w:pPr>
            <w:r w:rsidRPr="004051A9">
              <w:rPr>
                <w:rFonts w:ascii="Calibri" w:hAnsi="Calibri"/>
                <w:sz w:val="20"/>
                <w:szCs w:val="20"/>
              </w:rPr>
              <w:t>Recognising the unique nature of each child.</w:t>
            </w:r>
          </w:p>
        </w:tc>
      </w:tr>
      <w:tr w:rsidR="00C7628E" w:rsidRPr="004051A9" w:rsidTr="00D107D7">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rFonts w:cs="Arial"/>
                <w:szCs w:val="20"/>
              </w:rPr>
              <w:t>All staff employed by the Bishop Fraser Trust are required to</w:t>
            </w:r>
          </w:p>
        </w:tc>
      </w:tr>
      <w:tr w:rsidR="00C7628E" w:rsidRPr="004051A9" w:rsidTr="00D107D7">
        <w:trPr>
          <w:jc w:val="center"/>
        </w:trPr>
        <w:tc>
          <w:tcPr>
            <w:tcW w:w="9576" w:type="dxa"/>
            <w:gridSpan w:val="5"/>
            <w:shd w:val="clear" w:color="auto" w:fill="auto"/>
            <w:tcMar>
              <w:top w:w="29" w:type="dxa"/>
              <w:left w:w="115" w:type="dxa"/>
              <w:bottom w:w="29" w:type="dxa"/>
              <w:right w:w="115" w:type="dxa"/>
            </w:tcMar>
          </w:tcPr>
          <w:p w:rsidR="00C7628E" w:rsidRPr="004051A9" w:rsidRDefault="00C7628E" w:rsidP="00D107D7">
            <w:pPr>
              <w:numPr>
                <w:ilvl w:val="0"/>
                <w:numId w:val="1"/>
              </w:numPr>
              <w:rPr>
                <w:rFonts w:ascii="Calibri" w:hAnsi="Calibri"/>
                <w:sz w:val="20"/>
                <w:szCs w:val="20"/>
              </w:rPr>
            </w:pPr>
            <w:r w:rsidRPr="004051A9">
              <w:rPr>
                <w:rFonts w:ascii="Calibri" w:hAnsi="Calibri"/>
                <w:sz w:val="20"/>
                <w:szCs w:val="20"/>
              </w:rPr>
              <w:t xml:space="preserve">uphold and promote the Trust’s vision  </w:t>
            </w:r>
          </w:p>
          <w:p w:rsidR="00C7628E" w:rsidRPr="004051A9" w:rsidRDefault="00C7628E" w:rsidP="00D107D7">
            <w:pPr>
              <w:numPr>
                <w:ilvl w:val="0"/>
                <w:numId w:val="1"/>
              </w:numPr>
              <w:rPr>
                <w:rFonts w:ascii="Calibri" w:hAnsi="Calibri"/>
                <w:sz w:val="20"/>
                <w:szCs w:val="20"/>
              </w:rPr>
            </w:pPr>
            <w:r w:rsidRPr="004051A9">
              <w:rPr>
                <w:rFonts w:ascii="Calibri" w:hAnsi="Calibri"/>
                <w:sz w:val="20"/>
                <w:szCs w:val="20"/>
              </w:rPr>
              <w:t>uphold and promote the Christian ethos of all schools in the Trust</w:t>
            </w:r>
          </w:p>
          <w:p w:rsidR="00C7628E" w:rsidRPr="004051A9" w:rsidRDefault="00C7628E" w:rsidP="00D107D7">
            <w:pPr>
              <w:numPr>
                <w:ilvl w:val="0"/>
                <w:numId w:val="1"/>
              </w:numPr>
              <w:rPr>
                <w:rFonts w:ascii="Calibri" w:hAnsi="Calibri"/>
                <w:sz w:val="20"/>
                <w:szCs w:val="20"/>
              </w:rPr>
            </w:pPr>
            <w:r w:rsidRPr="004051A9">
              <w:rPr>
                <w:rFonts w:ascii="Calibri" w:hAnsi="Calibri"/>
                <w:sz w:val="20"/>
                <w:szCs w:val="20"/>
              </w:rPr>
              <w:t>support and contribute to the achievement of all students academically and pastorally</w:t>
            </w:r>
          </w:p>
          <w:p w:rsidR="00C7628E" w:rsidRPr="004051A9" w:rsidRDefault="00C7628E" w:rsidP="00D107D7">
            <w:pPr>
              <w:numPr>
                <w:ilvl w:val="0"/>
                <w:numId w:val="1"/>
              </w:numPr>
              <w:rPr>
                <w:rFonts w:ascii="Calibri" w:hAnsi="Calibri"/>
                <w:sz w:val="20"/>
                <w:szCs w:val="20"/>
              </w:rPr>
            </w:pPr>
            <w:r w:rsidRPr="004051A9">
              <w:rPr>
                <w:rFonts w:ascii="Calibri" w:hAnsi="Calibri"/>
                <w:sz w:val="20"/>
                <w:szCs w:val="20"/>
              </w:rPr>
              <w:t>support and contribute to the Trust’s responsibility for safeguarding all students</w:t>
            </w:r>
          </w:p>
          <w:p w:rsidR="00C7628E" w:rsidRPr="004051A9" w:rsidRDefault="00C7628E" w:rsidP="00D107D7">
            <w:pPr>
              <w:numPr>
                <w:ilvl w:val="0"/>
                <w:numId w:val="1"/>
              </w:numPr>
              <w:rPr>
                <w:rFonts w:ascii="Calibri" w:hAnsi="Calibri" w:cs="Arial"/>
                <w:sz w:val="20"/>
                <w:szCs w:val="20"/>
              </w:rPr>
            </w:pPr>
            <w:r w:rsidRPr="004051A9">
              <w:rPr>
                <w:rFonts w:ascii="Calibri" w:hAnsi="Calibri"/>
                <w:sz w:val="20"/>
                <w:szCs w:val="20"/>
              </w:rPr>
              <w:t>undertake professional training to enhance personal development and job performance;</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Comply with all Trust and individual school policies and procedures including safeguarding, child protection, health, safety and security, confidentiality and data protection</w:t>
            </w:r>
          </w:p>
          <w:p w:rsidR="00C7628E" w:rsidRPr="004051A9" w:rsidRDefault="00C7628E" w:rsidP="00C7628E">
            <w:pPr>
              <w:pStyle w:val="ListParagraph"/>
              <w:numPr>
                <w:ilvl w:val="0"/>
                <w:numId w:val="18"/>
              </w:numPr>
              <w:spacing w:after="0" w:line="240" w:lineRule="auto"/>
              <w:rPr>
                <w:rFonts w:cs="Arial"/>
                <w:sz w:val="20"/>
                <w:szCs w:val="20"/>
              </w:rPr>
            </w:pPr>
            <w:r w:rsidRPr="004051A9">
              <w:rPr>
                <w:rFonts w:cs="Calibri"/>
                <w:sz w:val="20"/>
                <w:szCs w:val="20"/>
              </w:rPr>
              <w:t>maintain high professional standards of attendance, punctuality, appearance, conduct and positive relationships with all pupils, parents/carers, colleagues, governors, trustees and members; treating everyone with dignity and respect</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share best practice, expertise and skills with others</w:t>
            </w:r>
          </w:p>
        </w:tc>
      </w:tr>
      <w:tr w:rsidR="00C7628E" w:rsidRPr="004051A9" w:rsidTr="00D107D7">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Main Objectives of Role:</w:t>
            </w:r>
          </w:p>
        </w:tc>
      </w:tr>
      <w:tr w:rsidR="00C7628E" w:rsidRPr="004051A9" w:rsidTr="00D107D7">
        <w:trPr>
          <w:jc w:val="center"/>
        </w:trPr>
        <w:tc>
          <w:tcPr>
            <w:tcW w:w="9576" w:type="dxa"/>
            <w:gridSpan w:val="5"/>
            <w:shd w:val="clear" w:color="auto" w:fill="auto"/>
            <w:tcMar>
              <w:top w:w="29" w:type="dxa"/>
              <w:left w:w="115" w:type="dxa"/>
              <w:bottom w:w="29" w:type="dxa"/>
              <w:right w:w="115" w:type="dxa"/>
            </w:tcMar>
          </w:tcPr>
          <w:p w:rsidR="00CF5757" w:rsidRDefault="00CF5757" w:rsidP="00CF5757">
            <w:pPr>
              <w:rPr>
                <w:rFonts w:ascii="Calibri" w:hAnsi="Calibri" w:cs="Arial"/>
                <w:sz w:val="20"/>
                <w:szCs w:val="20"/>
              </w:rPr>
            </w:pPr>
            <w:r>
              <w:rPr>
                <w:rFonts w:ascii="Calibri" w:hAnsi="Calibri" w:cs="Arial"/>
                <w:sz w:val="20"/>
                <w:szCs w:val="20"/>
              </w:rPr>
              <w:t>Under the instruction of the Head of PE:</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To deliver a well-balanced and fully co-ordinated programme of activity</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To plan and deliver appropriate swimming sessions.</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To ensure compliance of Health and Safety regulations at all times as detailed in the School’s Policy Statements.</w:t>
            </w:r>
          </w:p>
          <w:p w:rsidR="00C7628E" w:rsidRPr="004051A9" w:rsidRDefault="00C7628E" w:rsidP="00D107D7">
            <w:pPr>
              <w:numPr>
                <w:ilvl w:val="0"/>
                <w:numId w:val="1"/>
              </w:numPr>
              <w:rPr>
                <w:b/>
                <w:sz w:val="20"/>
                <w:szCs w:val="20"/>
              </w:rPr>
            </w:pPr>
            <w:r w:rsidRPr="004051A9">
              <w:rPr>
                <w:rFonts w:ascii="Calibri" w:hAnsi="Calibri" w:cs="Arial"/>
                <w:sz w:val="20"/>
                <w:szCs w:val="20"/>
              </w:rPr>
              <w:t>To encourage a friendly and professional atmosphere ensuring all those taking part are properly guided and supervised at all times</w:t>
            </w:r>
          </w:p>
        </w:tc>
      </w:tr>
      <w:tr w:rsidR="00C7628E" w:rsidRPr="004051A9" w:rsidTr="00D107D7">
        <w:trPr>
          <w:jc w:val="center"/>
        </w:trPr>
        <w:tc>
          <w:tcPr>
            <w:tcW w:w="9576" w:type="dxa"/>
            <w:gridSpan w:val="5"/>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Job Description</w:t>
            </w:r>
          </w:p>
        </w:tc>
      </w:tr>
      <w:tr w:rsidR="00C7628E" w:rsidRPr="004051A9" w:rsidTr="00D107D7">
        <w:trPr>
          <w:jc w:val="center"/>
        </w:trPr>
        <w:tc>
          <w:tcPr>
            <w:tcW w:w="9576" w:type="dxa"/>
            <w:gridSpan w:val="5"/>
            <w:tcBorders>
              <w:bottom w:val="single" w:sz="4" w:space="0" w:color="000000"/>
            </w:tcBorders>
            <w:tcMar>
              <w:top w:w="29" w:type="dxa"/>
              <w:left w:w="115" w:type="dxa"/>
              <w:bottom w:w="29" w:type="dxa"/>
              <w:right w:w="115" w:type="dxa"/>
            </w:tcMar>
          </w:tcPr>
          <w:p w:rsidR="00C7628E" w:rsidRPr="004051A9" w:rsidRDefault="00C7628E" w:rsidP="00D107D7">
            <w:pPr>
              <w:jc w:val="both"/>
              <w:rPr>
                <w:rFonts w:ascii="Calibri" w:hAnsi="Calibri"/>
                <w:sz w:val="20"/>
                <w:szCs w:val="20"/>
              </w:rPr>
            </w:pPr>
            <w:r w:rsidRPr="004051A9">
              <w:rPr>
                <w:rFonts w:ascii="Calibri" w:hAnsi="Calibri"/>
                <w:sz w:val="20"/>
                <w:szCs w:val="20"/>
              </w:rPr>
              <w:t xml:space="preserve">We expect that you will: </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 xml:space="preserve">To deliver and plan lessons following the </w:t>
            </w:r>
            <w:r>
              <w:rPr>
                <w:rFonts w:ascii="Calibri" w:hAnsi="Calibri" w:cs="Arial"/>
                <w:sz w:val="20"/>
                <w:szCs w:val="20"/>
              </w:rPr>
              <w:t xml:space="preserve">STA Learn to </w:t>
            </w:r>
            <w:proofErr w:type="gramStart"/>
            <w:r>
              <w:rPr>
                <w:rFonts w:ascii="Calibri" w:hAnsi="Calibri" w:cs="Arial"/>
                <w:sz w:val="20"/>
                <w:szCs w:val="20"/>
              </w:rPr>
              <w:t>S</w:t>
            </w:r>
            <w:r w:rsidRPr="004051A9">
              <w:rPr>
                <w:rFonts w:ascii="Calibri" w:hAnsi="Calibri" w:cs="Arial"/>
                <w:sz w:val="20"/>
                <w:szCs w:val="20"/>
              </w:rPr>
              <w:t>wim</w:t>
            </w:r>
            <w:proofErr w:type="gramEnd"/>
            <w:r w:rsidRPr="004051A9">
              <w:rPr>
                <w:rFonts w:ascii="Calibri" w:hAnsi="Calibri" w:cs="Arial"/>
                <w:sz w:val="20"/>
                <w:szCs w:val="20"/>
              </w:rPr>
              <w:t xml:space="preserve"> programme to primary/infant pupils</w:t>
            </w:r>
            <w:r>
              <w:rPr>
                <w:rFonts w:ascii="Calibri" w:hAnsi="Calibri" w:cs="Arial"/>
                <w:sz w:val="20"/>
                <w:szCs w:val="20"/>
              </w:rPr>
              <w:t xml:space="preserve"> from the local schools who use our facilities</w:t>
            </w:r>
            <w:r w:rsidRPr="004051A9">
              <w:rPr>
                <w:rFonts w:ascii="Calibri" w:hAnsi="Calibri" w:cs="Arial"/>
                <w:sz w:val="20"/>
                <w:szCs w:val="20"/>
              </w:rPr>
              <w:t xml:space="preserve">. </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Identify pupil abilities and cater for a wide range of experience and encourage them to reach their full potential.</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Ensure pupils follow pool safety rules and equipment is used correctly.</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To undertake the preparation of lesson plans following the STA learn to swim pathway.</w:t>
            </w:r>
          </w:p>
          <w:p w:rsidR="00C7628E" w:rsidRPr="004051A9" w:rsidRDefault="00C7628E" w:rsidP="00D107D7">
            <w:pPr>
              <w:numPr>
                <w:ilvl w:val="0"/>
                <w:numId w:val="1"/>
              </w:numPr>
              <w:rPr>
                <w:rFonts w:ascii="Calibri" w:hAnsi="Calibri" w:cs="Arial"/>
                <w:sz w:val="20"/>
                <w:szCs w:val="20"/>
              </w:rPr>
            </w:pPr>
            <w:r w:rsidRPr="004051A9">
              <w:rPr>
                <w:rFonts w:ascii="Calibri" w:hAnsi="Calibri" w:cs="Arial"/>
                <w:sz w:val="20"/>
                <w:szCs w:val="20"/>
              </w:rPr>
              <w:t>To complete registers and monitor progress on the swimming programme.</w:t>
            </w:r>
          </w:p>
          <w:p w:rsidR="00C7628E" w:rsidRDefault="00C7628E" w:rsidP="00D107D7">
            <w:pPr>
              <w:numPr>
                <w:ilvl w:val="0"/>
                <w:numId w:val="1"/>
              </w:numPr>
              <w:rPr>
                <w:rFonts w:ascii="Calibri" w:hAnsi="Calibri" w:cs="Arial"/>
                <w:sz w:val="20"/>
                <w:szCs w:val="20"/>
              </w:rPr>
            </w:pPr>
            <w:r>
              <w:rPr>
                <w:rFonts w:ascii="Calibri" w:hAnsi="Calibri" w:cs="Arial"/>
                <w:sz w:val="20"/>
                <w:szCs w:val="20"/>
              </w:rPr>
              <w:t>To follow Canon Slade NOP’s and EAP’s</w:t>
            </w:r>
            <w:r w:rsidRPr="004051A9">
              <w:rPr>
                <w:rFonts w:ascii="Calibri" w:hAnsi="Calibri" w:cs="Arial"/>
                <w:sz w:val="20"/>
                <w:szCs w:val="20"/>
              </w:rPr>
              <w:t>.</w:t>
            </w:r>
          </w:p>
          <w:p w:rsidR="00C7628E" w:rsidRPr="004051A9" w:rsidRDefault="00C7628E" w:rsidP="00D107D7">
            <w:pPr>
              <w:numPr>
                <w:ilvl w:val="0"/>
                <w:numId w:val="1"/>
              </w:numPr>
              <w:rPr>
                <w:rFonts w:ascii="Calibri" w:hAnsi="Calibri" w:cs="Arial"/>
                <w:sz w:val="20"/>
                <w:szCs w:val="20"/>
              </w:rPr>
            </w:pPr>
            <w:r>
              <w:rPr>
                <w:rFonts w:ascii="Calibri" w:hAnsi="Calibri" w:cs="Arial"/>
                <w:sz w:val="20"/>
                <w:szCs w:val="20"/>
              </w:rPr>
              <w:t>Arrange for the appropriate certificates to be awarded to each pupil at the end of the courses</w:t>
            </w:r>
          </w:p>
        </w:tc>
      </w:tr>
      <w:tr w:rsidR="00C7628E" w:rsidRPr="004051A9" w:rsidTr="00D107D7">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C7628E" w:rsidRPr="004051A9" w:rsidRDefault="00C7628E" w:rsidP="00D107D7">
            <w:pPr>
              <w:pStyle w:val="Label"/>
              <w:rPr>
                <w:szCs w:val="20"/>
              </w:rPr>
            </w:pPr>
            <w:r w:rsidRPr="004051A9">
              <w:rPr>
                <w:szCs w:val="20"/>
              </w:rPr>
              <w:t>All Staff employed by the Bishop Fraser Trust will:</w:t>
            </w:r>
          </w:p>
        </w:tc>
      </w:tr>
      <w:tr w:rsidR="00C7628E" w:rsidRPr="004051A9" w:rsidTr="00D107D7">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C7628E" w:rsidRPr="004051A9" w:rsidRDefault="00C7628E" w:rsidP="00C7628E">
            <w:pPr>
              <w:numPr>
                <w:ilvl w:val="0"/>
                <w:numId w:val="3"/>
              </w:numPr>
              <w:rPr>
                <w:rFonts w:ascii="Calibri" w:hAnsi="Calibri" w:cs="Arial"/>
                <w:sz w:val="20"/>
                <w:szCs w:val="20"/>
              </w:rPr>
            </w:pPr>
            <w:r w:rsidRPr="004051A9">
              <w:rPr>
                <w:rFonts w:ascii="Calibri" w:hAnsi="Calibri" w:cs="Arial"/>
                <w:sz w:val="20"/>
                <w:szCs w:val="20"/>
              </w:rPr>
              <w:t>Seek to be positive and build up the common good through their own individual contribution to the life of their school</w:t>
            </w:r>
          </w:p>
          <w:p w:rsidR="00C7628E" w:rsidRPr="004051A9" w:rsidRDefault="00C7628E" w:rsidP="00C7628E">
            <w:pPr>
              <w:numPr>
                <w:ilvl w:val="0"/>
                <w:numId w:val="3"/>
              </w:numPr>
              <w:rPr>
                <w:rFonts w:ascii="Calibri" w:hAnsi="Calibri" w:cs="Arial"/>
                <w:sz w:val="20"/>
                <w:szCs w:val="20"/>
              </w:rPr>
            </w:pPr>
            <w:r w:rsidRPr="004051A9">
              <w:rPr>
                <w:rFonts w:ascii="Calibri" w:hAnsi="Calibri" w:cs="Arial"/>
                <w:sz w:val="20"/>
                <w:szCs w:val="20"/>
              </w:rPr>
              <w:t>Offer ideas and suggestions for making things better</w:t>
            </w:r>
          </w:p>
          <w:p w:rsidR="00C7628E" w:rsidRPr="004051A9" w:rsidRDefault="00C7628E" w:rsidP="00C7628E">
            <w:pPr>
              <w:numPr>
                <w:ilvl w:val="0"/>
                <w:numId w:val="3"/>
              </w:numPr>
              <w:rPr>
                <w:rFonts w:ascii="Calibri" w:hAnsi="Calibri" w:cs="Arial"/>
                <w:sz w:val="20"/>
                <w:szCs w:val="20"/>
              </w:rPr>
            </w:pPr>
            <w:r w:rsidRPr="004051A9">
              <w:rPr>
                <w:rFonts w:ascii="Calibri" w:hAnsi="Calibri" w:cs="Arial"/>
                <w:sz w:val="20"/>
                <w:szCs w:val="20"/>
              </w:rPr>
              <w:t>Engage actively in the appraisal and performance review process</w:t>
            </w:r>
          </w:p>
          <w:p w:rsidR="00C7628E" w:rsidRPr="004051A9" w:rsidRDefault="00C7628E" w:rsidP="00C7628E">
            <w:pPr>
              <w:numPr>
                <w:ilvl w:val="0"/>
                <w:numId w:val="3"/>
              </w:numPr>
              <w:rPr>
                <w:rFonts w:ascii="Calibri" w:hAnsi="Calibri" w:cs="Arial"/>
                <w:sz w:val="20"/>
                <w:szCs w:val="20"/>
              </w:rPr>
            </w:pPr>
            <w:r w:rsidRPr="004051A9">
              <w:rPr>
                <w:rFonts w:ascii="Calibri" w:hAnsi="Calibri" w:cs="Arial"/>
                <w:sz w:val="20"/>
                <w:szCs w:val="20"/>
              </w:rPr>
              <w:t>Seek to develop a better work/life balance</w:t>
            </w:r>
          </w:p>
          <w:p w:rsidR="00C7628E" w:rsidRPr="004051A9" w:rsidRDefault="00C7628E" w:rsidP="00C7628E">
            <w:pPr>
              <w:numPr>
                <w:ilvl w:val="0"/>
                <w:numId w:val="3"/>
              </w:numPr>
              <w:rPr>
                <w:rFonts w:ascii="Calibri" w:hAnsi="Calibri" w:cs="Arial"/>
                <w:sz w:val="20"/>
                <w:szCs w:val="20"/>
              </w:rPr>
            </w:pPr>
            <w:r w:rsidRPr="004051A9">
              <w:rPr>
                <w:rFonts w:ascii="Calibri" w:hAnsi="Calibri" w:cs="Arial"/>
                <w:sz w:val="20"/>
                <w:szCs w:val="20"/>
              </w:rPr>
              <w:lastRenderedPageBreak/>
              <w:t>Appreciate that whilst every effort has been made to explain the main duties and responsibilities of the post, each individual task undertaken may not be identified in this job description</w:t>
            </w:r>
          </w:p>
          <w:p w:rsidR="00C7628E" w:rsidRPr="004051A9" w:rsidRDefault="00C7628E" w:rsidP="00C7628E">
            <w:pPr>
              <w:numPr>
                <w:ilvl w:val="0"/>
                <w:numId w:val="3"/>
              </w:numPr>
              <w:rPr>
                <w:rFonts w:ascii="Calibri" w:hAnsi="Calibri" w:cs="Arial"/>
                <w:sz w:val="20"/>
                <w:szCs w:val="20"/>
              </w:rPr>
            </w:pPr>
            <w:r w:rsidRPr="004051A9">
              <w:rPr>
                <w:rFonts w:ascii="Calibri" w:hAnsi="Calibri" w:cs="Arial"/>
                <w:sz w:val="20"/>
                <w:szCs w:val="20"/>
              </w:rPr>
              <w:t>Work within the Trust and individual school’s Health &amp; Safety Policies to ensure a safe working environment for all staff and pupils.</w:t>
            </w:r>
          </w:p>
          <w:p w:rsidR="00C7628E" w:rsidRPr="004051A9" w:rsidRDefault="00C7628E" w:rsidP="00C7628E">
            <w:pPr>
              <w:numPr>
                <w:ilvl w:val="0"/>
                <w:numId w:val="3"/>
              </w:numPr>
              <w:rPr>
                <w:rFonts w:ascii="Calibri" w:hAnsi="Calibri" w:cs="Arial"/>
                <w:sz w:val="20"/>
                <w:szCs w:val="20"/>
              </w:rPr>
            </w:pPr>
            <w:r w:rsidRPr="004051A9">
              <w:rPr>
                <w:rFonts w:ascii="Calibri" w:hAnsi="Calibri" w:cs="Arial"/>
                <w:sz w:val="20"/>
                <w:szCs w:val="20"/>
              </w:rPr>
              <w:t xml:space="preserve">Follow any reasonable request from the </w:t>
            </w:r>
            <w:proofErr w:type="spellStart"/>
            <w:r w:rsidRPr="004051A9">
              <w:rPr>
                <w:rFonts w:ascii="Calibri" w:hAnsi="Calibri" w:cs="Arial"/>
                <w:sz w:val="20"/>
                <w:szCs w:val="20"/>
              </w:rPr>
              <w:t>Headteacher</w:t>
            </w:r>
            <w:proofErr w:type="spellEnd"/>
            <w:r w:rsidRPr="004051A9">
              <w:rPr>
                <w:rFonts w:ascii="Calibri" w:hAnsi="Calibri" w:cs="Arial"/>
                <w:sz w:val="20"/>
                <w:szCs w:val="20"/>
              </w:rPr>
              <w:t xml:space="preserve"> or SLT to undertake work of a similar level that is not specified in this job description.</w:t>
            </w:r>
          </w:p>
          <w:p w:rsidR="00C7628E" w:rsidRPr="004051A9" w:rsidRDefault="00C7628E" w:rsidP="00C7628E">
            <w:pPr>
              <w:numPr>
                <w:ilvl w:val="0"/>
                <w:numId w:val="3"/>
              </w:numPr>
              <w:rPr>
                <w:rFonts w:ascii="Calibri" w:hAnsi="Calibri" w:cs="Arial"/>
                <w:sz w:val="20"/>
                <w:szCs w:val="20"/>
              </w:rPr>
            </w:pPr>
            <w:r w:rsidRPr="004051A9">
              <w:rPr>
                <w:rFonts w:ascii="Calibri" w:hAnsi="Calibri" w:cs="Arial"/>
                <w:sz w:val="20"/>
                <w:szCs w:val="20"/>
              </w:rPr>
              <w:t>Be courteous to colleagues and provide a welcoming environment to visitors and telephone callers.</w:t>
            </w:r>
          </w:p>
          <w:p w:rsidR="00C7628E" w:rsidRPr="004051A9" w:rsidRDefault="00C7628E" w:rsidP="00C7628E">
            <w:pPr>
              <w:numPr>
                <w:ilvl w:val="0"/>
                <w:numId w:val="3"/>
              </w:numPr>
              <w:rPr>
                <w:rFonts w:ascii="Calibri" w:hAnsi="Calibri" w:cs="Arial"/>
                <w:sz w:val="20"/>
                <w:szCs w:val="20"/>
              </w:rPr>
            </w:pPr>
            <w:r w:rsidRPr="004051A9">
              <w:rPr>
                <w:rFonts w:ascii="Calibri" w:hAnsi="Calibri" w:cs="Arial"/>
                <w:sz w:val="20"/>
                <w:szCs w:val="20"/>
              </w:rPr>
              <w:t>Promote equality and celebrate diversity, seeking to reduce disadvantage, and to encourage aspirations and participation from people who might not otherwise join in.</w:t>
            </w:r>
          </w:p>
          <w:p w:rsidR="00C7628E" w:rsidRPr="004051A9" w:rsidRDefault="00C7628E" w:rsidP="00D107D7">
            <w:pPr>
              <w:rPr>
                <w:rFonts w:ascii="Calibri" w:hAnsi="Calibri" w:cs="Arial"/>
                <w:sz w:val="20"/>
                <w:szCs w:val="20"/>
              </w:rPr>
            </w:pPr>
          </w:p>
          <w:p w:rsidR="00C7628E" w:rsidRPr="004051A9" w:rsidRDefault="00C7628E" w:rsidP="00D107D7">
            <w:pPr>
              <w:rPr>
                <w:rFonts w:ascii="Calibri" w:hAnsi="Calibri"/>
                <w:sz w:val="20"/>
                <w:szCs w:val="20"/>
              </w:rPr>
            </w:pPr>
            <w:r w:rsidRPr="004051A9">
              <w:rPr>
                <w:rFonts w:ascii="Calibri" w:hAnsi="Calibri" w:cs="Arial"/>
                <w:sz w:val="20"/>
                <w:szCs w:val="20"/>
              </w:rPr>
              <w:t xml:space="preserve">This job description is current at the date shown, but following consultation with you, may be changed by the </w:t>
            </w:r>
            <w:proofErr w:type="spellStart"/>
            <w:r w:rsidRPr="004051A9">
              <w:rPr>
                <w:rFonts w:ascii="Calibri" w:hAnsi="Calibri" w:cs="Arial"/>
                <w:sz w:val="20"/>
                <w:szCs w:val="20"/>
              </w:rPr>
              <w:t>Headteacher</w:t>
            </w:r>
            <w:proofErr w:type="spellEnd"/>
            <w:r w:rsidRPr="004051A9">
              <w:rPr>
                <w:rFonts w:ascii="Calibri" w:hAnsi="Calibri" w:cs="Arial"/>
                <w:sz w:val="20"/>
                <w:szCs w:val="20"/>
              </w:rPr>
              <w:t xml:space="preserve"> or SLT to reflect or anticipate changes in the job which are commensurate with the salary and job title.  It</w:t>
            </w:r>
            <w:r w:rsidRPr="004051A9">
              <w:rPr>
                <w:rFonts w:ascii="Calibri" w:hAnsi="Calibri"/>
                <w:sz w:val="20"/>
                <w:szCs w:val="20"/>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p w:rsidR="00C7628E" w:rsidRPr="004051A9" w:rsidRDefault="00C7628E" w:rsidP="00D107D7">
            <w:pPr>
              <w:rPr>
                <w:rFonts w:ascii="Calibri" w:hAnsi="Calibri"/>
                <w:sz w:val="20"/>
                <w:szCs w:val="20"/>
              </w:rPr>
            </w:pPr>
          </w:p>
        </w:tc>
      </w:tr>
      <w:tr w:rsidR="00C7628E" w:rsidRPr="004051A9" w:rsidTr="00D107D7">
        <w:trPr>
          <w:jc w:val="center"/>
        </w:trPr>
        <w:tc>
          <w:tcPr>
            <w:tcW w:w="1818" w:type="dxa"/>
            <w:shd w:val="clear" w:color="auto" w:fill="DDD9C3"/>
            <w:tcMar>
              <w:top w:w="29" w:type="dxa"/>
              <w:left w:w="115" w:type="dxa"/>
              <w:bottom w:w="29" w:type="dxa"/>
              <w:right w:w="115" w:type="dxa"/>
            </w:tcMar>
          </w:tcPr>
          <w:p w:rsidR="00C7628E" w:rsidRPr="004051A9" w:rsidRDefault="00C7628E" w:rsidP="00D107D7">
            <w:pPr>
              <w:pStyle w:val="Label"/>
              <w:rPr>
                <w:szCs w:val="20"/>
              </w:rPr>
            </w:pPr>
            <w:r w:rsidRPr="004051A9">
              <w:rPr>
                <w:szCs w:val="20"/>
              </w:rPr>
              <w:lastRenderedPageBreak/>
              <w:t>Last Updated:</w:t>
            </w:r>
          </w:p>
        </w:tc>
        <w:tc>
          <w:tcPr>
            <w:tcW w:w="7758" w:type="dxa"/>
            <w:gridSpan w:val="4"/>
            <w:tcMar>
              <w:top w:w="29" w:type="dxa"/>
              <w:left w:w="115" w:type="dxa"/>
              <w:bottom w:w="29" w:type="dxa"/>
              <w:right w:w="115" w:type="dxa"/>
            </w:tcMar>
          </w:tcPr>
          <w:p w:rsidR="00C7628E" w:rsidRPr="004051A9" w:rsidRDefault="00CF5757" w:rsidP="00CF5757">
            <w:pPr>
              <w:rPr>
                <w:rFonts w:ascii="Calibri" w:hAnsi="Calibri"/>
                <w:sz w:val="20"/>
                <w:szCs w:val="20"/>
              </w:rPr>
            </w:pPr>
            <w:r>
              <w:rPr>
                <w:rFonts w:ascii="Calibri" w:hAnsi="Calibri"/>
                <w:sz w:val="20"/>
                <w:szCs w:val="20"/>
              </w:rPr>
              <w:t>January 2020</w:t>
            </w:r>
          </w:p>
        </w:tc>
      </w:tr>
    </w:tbl>
    <w:p w:rsidR="00C7628E" w:rsidRPr="004051A9" w:rsidRDefault="00C7628E" w:rsidP="00C7628E">
      <w:pPr>
        <w:jc w:val="both"/>
        <w:rPr>
          <w:sz w:val="20"/>
          <w:szCs w:val="20"/>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9B34A6">
      <w:pPr>
        <w:rPr>
          <w:rFonts w:ascii="Calibri" w:hAnsi="Calibri"/>
          <w:b/>
        </w:rPr>
      </w:pPr>
    </w:p>
    <w:p w:rsidR="00C7628E" w:rsidRDefault="00C7628E" w:rsidP="00C7628E">
      <w:pPr>
        <w:ind w:right="-526" w:hanging="567"/>
        <w:jc w:val="center"/>
        <w:rPr>
          <w:rFonts w:ascii="Calibri" w:hAnsi="Calibri" w:cs="Arial"/>
          <w:b/>
          <w:bCs/>
        </w:rPr>
      </w:pPr>
      <w:r>
        <w:rPr>
          <w:rFonts w:asciiTheme="minorHAnsi" w:hAnsiTheme="minorHAnsi" w:cstheme="minorHAnsi"/>
          <w:b/>
          <w:bCs/>
        </w:rPr>
        <w:t>Canon Slade School and the Bishop Fraser Trust</w:t>
      </w:r>
    </w:p>
    <w:p w:rsidR="00C7628E" w:rsidRDefault="00C7628E" w:rsidP="00C7628E">
      <w:pPr>
        <w:ind w:right="-526" w:hanging="567"/>
        <w:jc w:val="center"/>
        <w:rPr>
          <w:rFonts w:ascii="Calibri" w:hAnsi="Calibri" w:cs="Arial"/>
          <w:b/>
          <w:bCs/>
        </w:rPr>
      </w:pPr>
      <w:r w:rsidRPr="005233F1">
        <w:rPr>
          <w:rFonts w:ascii="Calibri" w:hAnsi="Calibri" w:cs="Arial"/>
          <w:b/>
          <w:bCs/>
        </w:rPr>
        <w:t>Person Specification for the post of</w:t>
      </w:r>
      <w:r>
        <w:rPr>
          <w:rFonts w:ascii="Calibri" w:hAnsi="Calibri" w:cs="Arial"/>
          <w:b/>
          <w:bCs/>
        </w:rPr>
        <w:t xml:space="preserve"> Primary Swimming Teacher</w:t>
      </w:r>
    </w:p>
    <w:p w:rsidR="00C7628E" w:rsidRPr="005233F1" w:rsidRDefault="00C7628E" w:rsidP="00C7628E">
      <w:pPr>
        <w:ind w:right="-526" w:hanging="567"/>
        <w:jc w:val="center"/>
        <w:rPr>
          <w:rFonts w:ascii="Calibri" w:hAnsi="Calibri" w:cs="Arial"/>
          <w:b/>
          <w:bCs/>
        </w:rPr>
      </w:pPr>
    </w:p>
    <w:p w:rsidR="00C7628E" w:rsidRPr="00972AC5" w:rsidRDefault="00C7628E" w:rsidP="00C7628E">
      <w:pPr>
        <w:ind w:left="720" w:hanging="720"/>
        <w:jc w:val="center"/>
        <w:rPr>
          <w:rFonts w:ascii="Calibri" w:hAnsi="Calibri" w:cs="Arial"/>
          <w:b/>
          <w:bCs/>
          <w:sz w:val="18"/>
          <w:szCs w:val="18"/>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080"/>
      </w:tblGrid>
      <w:tr w:rsidR="00C7628E" w:rsidRPr="00D5436A" w:rsidTr="00D107D7">
        <w:trPr>
          <w:trHeight w:val="277"/>
          <w:jc w:val="center"/>
        </w:trPr>
        <w:tc>
          <w:tcPr>
            <w:tcW w:w="8766" w:type="dxa"/>
            <w:gridSpan w:val="2"/>
            <w:tcBorders>
              <w:bottom w:val="single" w:sz="4" w:space="0" w:color="auto"/>
            </w:tcBorders>
            <w:shd w:val="clear" w:color="auto" w:fill="D6E3BC" w:themeFill="accent3" w:themeFillTint="66"/>
            <w:vAlign w:val="center"/>
          </w:tcPr>
          <w:p w:rsidR="00C7628E" w:rsidRPr="00D5436A" w:rsidRDefault="00C7628E" w:rsidP="00D107D7">
            <w:pPr>
              <w:spacing w:before="60" w:after="60"/>
              <w:jc w:val="center"/>
              <w:rPr>
                <w:rFonts w:ascii="Calibri" w:hAnsi="Calibri" w:cs="Arial"/>
                <w:b/>
                <w:sz w:val="18"/>
                <w:szCs w:val="18"/>
              </w:rPr>
            </w:pPr>
            <w:r w:rsidRPr="00D5436A">
              <w:rPr>
                <w:rFonts w:ascii="Calibri" w:hAnsi="Calibri" w:cs="Arial"/>
                <w:b/>
                <w:sz w:val="18"/>
                <w:szCs w:val="18"/>
              </w:rPr>
              <w:t>ESSENTIAL REQUIREMENTS</w:t>
            </w:r>
          </w:p>
        </w:tc>
      </w:tr>
      <w:tr w:rsidR="00C7628E" w:rsidRPr="00D5436A" w:rsidTr="00D107D7">
        <w:trPr>
          <w:trHeight w:val="454"/>
          <w:jc w:val="center"/>
        </w:trPr>
        <w:tc>
          <w:tcPr>
            <w:tcW w:w="8766" w:type="dxa"/>
            <w:gridSpan w:val="2"/>
            <w:shd w:val="clear" w:color="auto" w:fill="D6E3BC" w:themeFill="accent3" w:themeFillTint="66"/>
            <w:vAlign w:val="center"/>
          </w:tcPr>
          <w:p w:rsidR="00C7628E" w:rsidRPr="0024294E" w:rsidRDefault="00C7628E" w:rsidP="00D107D7">
            <w:pPr>
              <w:spacing w:before="60"/>
              <w:ind w:right="175"/>
              <w:rPr>
                <w:rFonts w:ascii="Calibri" w:hAnsi="Calibri" w:cs="Arial"/>
                <w:b/>
                <w:sz w:val="18"/>
                <w:szCs w:val="18"/>
              </w:rPr>
            </w:pPr>
            <w:r w:rsidRPr="0024294E">
              <w:rPr>
                <w:rFonts w:ascii="Calibri" w:hAnsi="Calibri" w:cs="Arial"/>
                <w:b/>
                <w:sz w:val="18"/>
                <w:szCs w:val="18"/>
              </w:rPr>
              <w:t>1. SKILLS AND KNOWLEDGE</w:t>
            </w:r>
          </w:p>
        </w:tc>
      </w:tr>
      <w:tr w:rsidR="00C7628E" w:rsidRPr="00D5436A" w:rsidTr="00D107D7">
        <w:trPr>
          <w:trHeight w:val="454"/>
          <w:jc w:val="center"/>
        </w:trPr>
        <w:tc>
          <w:tcPr>
            <w:tcW w:w="686" w:type="dxa"/>
            <w:vAlign w:val="center"/>
          </w:tcPr>
          <w:p w:rsidR="00C7628E" w:rsidRPr="00D5436A" w:rsidRDefault="00C7628E" w:rsidP="00D107D7">
            <w:pPr>
              <w:spacing w:before="60"/>
              <w:rPr>
                <w:rFonts w:ascii="Calibri" w:hAnsi="Calibri" w:cs="Arial"/>
                <w:b/>
                <w:sz w:val="18"/>
                <w:szCs w:val="18"/>
              </w:rPr>
            </w:pPr>
            <w:r w:rsidRPr="00D5436A">
              <w:rPr>
                <w:rFonts w:ascii="Calibri" w:hAnsi="Calibri" w:cs="Arial"/>
                <w:b/>
                <w:sz w:val="18"/>
                <w:szCs w:val="18"/>
              </w:rPr>
              <w:t>1.1</w:t>
            </w:r>
          </w:p>
        </w:tc>
        <w:tc>
          <w:tcPr>
            <w:tcW w:w="8080" w:type="dxa"/>
            <w:vAlign w:val="center"/>
          </w:tcPr>
          <w:p w:rsidR="00C7628E" w:rsidRPr="00A60370" w:rsidRDefault="00C7628E" w:rsidP="00D107D7">
            <w:pPr>
              <w:spacing w:before="60"/>
              <w:ind w:right="175"/>
              <w:rPr>
                <w:rFonts w:asciiTheme="minorHAnsi" w:hAnsiTheme="minorHAnsi" w:cstheme="minorHAnsi"/>
                <w:sz w:val="20"/>
                <w:szCs w:val="20"/>
              </w:rPr>
            </w:pPr>
            <w:r w:rsidRPr="00A60370">
              <w:rPr>
                <w:rFonts w:asciiTheme="minorHAnsi" w:hAnsiTheme="minorHAnsi" w:cstheme="minorHAnsi"/>
                <w:sz w:val="20"/>
                <w:szCs w:val="20"/>
              </w:rPr>
              <w:t xml:space="preserve">Ability to </w:t>
            </w:r>
            <w:r w:rsidRPr="00A60370">
              <w:rPr>
                <w:rFonts w:asciiTheme="minorHAnsi" w:eastAsia="Arial" w:hAnsiTheme="minorHAnsi" w:cstheme="minorHAnsi"/>
                <w:color w:val="000000"/>
                <w:sz w:val="20"/>
                <w:szCs w:val="20"/>
              </w:rPr>
              <w:t>teaching</w:t>
            </w:r>
            <w:r>
              <w:rPr>
                <w:rFonts w:asciiTheme="minorHAnsi" w:eastAsia="Arial" w:hAnsiTheme="minorHAnsi" w:cstheme="minorHAnsi"/>
                <w:color w:val="000000"/>
                <w:sz w:val="20"/>
                <w:szCs w:val="20"/>
              </w:rPr>
              <w:t xml:space="preserve"> learners to swim at all levels</w:t>
            </w:r>
          </w:p>
        </w:tc>
      </w:tr>
      <w:tr w:rsidR="00C7628E" w:rsidRPr="00D5436A" w:rsidTr="00D107D7">
        <w:trPr>
          <w:trHeight w:val="454"/>
          <w:jc w:val="center"/>
        </w:trPr>
        <w:tc>
          <w:tcPr>
            <w:tcW w:w="686" w:type="dxa"/>
            <w:vAlign w:val="center"/>
          </w:tcPr>
          <w:p w:rsidR="00C7628E" w:rsidRPr="00D5436A" w:rsidRDefault="00C7628E" w:rsidP="00D107D7">
            <w:pPr>
              <w:spacing w:before="60"/>
              <w:rPr>
                <w:rFonts w:ascii="Calibri" w:hAnsi="Calibri" w:cs="Arial"/>
                <w:b/>
                <w:sz w:val="18"/>
                <w:szCs w:val="18"/>
              </w:rPr>
            </w:pPr>
            <w:r w:rsidRPr="00D5436A">
              <w:rPr>
                <w:rFonts w:ascii="Calibri" w:hAnsi="Calibri" w:cs="Arial"/>
                <w:b/>
                <w:sz w:val="18"/>
                <w:szCs w:val="18"/>
              </w:rPr>
              <w:t>1.2</w:t>
            </w:r>
          </w:p>
        </w:tc>
        <w:tc>
          <w:tcPr>
            <w:tcW w:w="8080" w:type="dxa"/>
            <w:vAlign w:val="center"/>
          </w:tcPr>
          <w:p w:rsidR="00C7628E" w:rsidRPr="00223D97" w:rsidRDefault="00C7628E" w:rsidP="00D107D7">
            <w:pPr>
              <w:spacing w:before="60"/>
              <w:ind w:right="175"/>
              <w:rPr>
                <w:rFonts w:asciiTheme="minorHAnsi" w:hAnsiTheme="minorHAnsi" w:cstheme="minorHAnsi"/>
                <w:sz w:val="18"/>
                <w:szCs w:val="18"/>
              </w:rPr>
            </w:pPr>
            <w:r w:rsidRPr="00223D97">
              <w:rPr>
                <w:rFonts w:asciiTheme="minorHAnsi" w:eastAsia="Arial" w:hAnsiTheme="minorHAnsi" w:cstheme="minorHAnsi"/>
                <w:color w:val="000000"/>
                <w:sz w:val="20"/>
                <w:szCs w:val="20"/>
              </w:rPr>
              <w:t xml:space="preserve">Excellent communication skills – verbal, listening to a wide variety of service users </w:t>
            </w:r>
          </w:p>
        </w:tc>
      </w:tr>
      <w:tr w:rsidR="00C7628E" w:rsidRPr="00D5436A" w:rsidTr="00D107D7">
        <w:trPr>
          <w:trHeight w:val="454"/>
          <w:jc w:val="center"/>
        </w:trPr>
        <w:tc>
          <w:tcPr>
            <w:tcW w:w="686" w:type="dxa"/>
            <w:vAlign w:val="center"/>
          </w:tcPr>
          <w:p w:rsidR="00C7628E" w:rsidRPr="00D5436A" w:rsidRDefault="00C7628E" w:rsidP="00D107D7">
            <w:pPr>
              <w:spacing w:before="60"/>
              <w:rPr>
                <w:rFonts w:ascii="Calibri" w:hAnsi="Calibri" w:cs="Arial"/>
                <w:b/>
                <w:sz w:val="18"/>
                <w:szCs w:val="18"/>
              </w:rPr>
            </w:pPr>
            <w:r w:rsidRPr="00D5436A">
              <w:rPr>
                <w:rFonts w:ascii="Calibri" w:hAnsi="Calibri" w:cs="Arial"/>
                <w:b/>
                <w:sz w:val="18"/>
                <w:szCs w:val="18"/>
              </w:rPr>
              <w:t>1.3</w:t>
            </w:r>
          </w:p>
        </w:tc>
        <w:tc>
          <w:tcPr>
            <w:tcW w:w="8080" w:type="dxa"/>
            <w:vAlign w:val="center"/>
          </w:tcPr>
          <w:p w:rsidR="00C7628E" w:rsidRPr="00223D97" w:rsidRDefault="00C7628E" w:rsidP="00D107D7">
            <w:pPr>
              <w:tabs>
                <w:tab w:val="left" w:pos="432"/>
                <w:tab w:val="left" w:pos="850"/>
              </w:tabs>
              <w:ind w:right="175"/>
              <w:jc w:val="both"/>
              <w:rPr>
                <w:rFonts w:asciiTheme="minorHAnsi" w:hAnsiTheme="minorHAnsi" w:cstheme="minorHAnsi"/>
                <w:sz w:val="18"/>
                <w:szCs w:val="18"/>
              </w:rPr>
            </w:pPr>
            <w:r w:rsidRPr="00223D97">
              <w:rPr>
                <w:rFonts w:asciiTheme="minorHAnsi" w:eastAsia="Arial" w:hAnsiTheme="minorHAnsi" w:cstheme="minorHAnsi"/>
                <w:color w:val="000000"/>
                <w:sz w:val="20"/>
                <w:szCs w:val="20"/>
              </w:rPr>
              <w:t xml:space="preserve">Good organisational skills and the ability to </w:t>
            </w:r>
            <w:r w:rsidRPr="00A60370">
              <w:rPr>
                <w:rFonts w:asciiTheme="minorHAnsi" w:eastAsia="Arial" w:hAnsiTheme="minorHAnsi" w:cstheme="minorHAnsi"/>
                <w:color w:val="000000"/>
                <w:sz w:val="20"/>
                <w:szCs w:val="20"/>
              </w:rPr>
              <w:t xml:space="preserve">plan and deliver </w:t>
            </w:r>
            <w:r w:rsidRPr="00223D97">
              <w:rPr>
                <w:rFonts w:asciiTheme="minorHAnsi" w:eastAsia="Arial" w:hAnsiTheme="minorHAnsi" w:cstheme="minorHAnsi"/>
                <w:color w:val="000000"/>
                <w:sz w:val="20"/>
                <w:szCs w:val="20"/>
              </w:rPr>
              <w:t xml:space="preserve">quality </w:t>
            </w:r>
            <w:r>
              <w:rPr>
                <w:rFonts w:asciiTheme="minorHAnsi" w:eastAsia="Arial" w:hAnsiTheme="minorHAnsi" w:cstheme="minorHAnsi"/>
                <w:color w:val="000000"/>
                <w:sz w:val="20"/>
                <w:szCs w:val="20"/>
              </w:rPr>
              <w:t>swimming</w:t>
            </w:r>
            <w:r w:rsidRPr="00223D97">
              <w:rPr>
                <w:rFonts w:asciiTheme="minorHAnsi" w:eastAsia="Arial" w:hAnsiTheme="minorHAnsi" w:cstheme="minorHAnsi"/>
                <w:color w:val="000000"/>
                <w:sz w:val="20"/>
                <w:szCs w:val="20"/>
              </w:rPr>
              <w:t xml:space="preserve"> sessions.</w:t>
            </w:r>
          </w:p>
        </w:tc>
      </w:tr>
      <w:tr w:rsidR="00C7628E" w:rsidRPr="00D5436A" w:rsidTr="00D107D7">
        <w:trPr>
          <w:trHeight w:val="454"/>
          <w:jc w:val="center"/>
        </w:trPr>
        <w:tc>
          <w:tcPr>
            <w:tcW w:w="686" w:type="dxa"/>
            <w:vAlign w:val="center"/>
          </w:tcPr>
          <w:p w:rsidR="00C7628E" w:rsidRPr="00D5436A" w:rsidRDefault="00C7628E" w:rsidP="00D107D7">
            <w:pPr>
              <w:spacing w:before="60"/>
              <w:rPr>
                <w:rFonts w:ascii="Calibri" w:hAnsi="Calibri" w:cs="Arial"/>
                <w:b/>
                <w:sz w:val="18"/>
                <w:szCs w:val="18"/>
              </w:rPr>
            </w:pPr>
            <w:r w:rsidRPr="00D5436A">
              <w:rPr>
                <w:rFonts w:ascii="Calibri" w:hAnsi="Calibri" w:cs="Arial"/>
                <w:b/>
                <w:sz w:val="18"/>
                <w:szCs w:val="18"/>
              </w:rPr>
              <w:t>1.4</w:t>
            </w:r>
          </w:p>
        </w:tc>
        <w:tc>
          <w:tcPr>
            <w:tcW w:w="8080" w:type="dxa"/>
            <w:vAlign w:val="center"/>
          </w:tcPr>
          <w:p w:rsidR="00C7628E" w:rsidRPr="00223D97" w:rsidRDefault="00C7628E" w:rsidP="00D107D7">
            <w:pPr>
              <w:tabs>
                <w:tab w:val="left" w:pos="432"/>
                <w:tab w:val="left" w:pos="850"/>
              </w:tabs>
              <w:ind w:right="175"/>
              <w:jc w:val="both"/>
              <w:rPr>
                <w:rFonts w:asciiTheme="minorHAnsi" w:hAnsiTheme="minorHAnsi" w:cstheme="minorHAnsi"/>
                <w:sz w:val="18"/>
                <w:szCs w:val="18"/>
              </w:rPr>
            </w:pPr>
            <w:r w:rsidRPr="00223D97">
              <w:rPr>
                <w:rFonts w:asciiTheme="minorHAnsi" w:eastAsia="Arial" w:hAnsiTheme="minorHAnsi" w:cstheme="minorHAnsi"/>
                <w:color w:val="000000"/>
                <w:sz w:val="20"/>
                <w:szCs w:val="20"/>
              </w:rPr>
              <w:t>Ability to work effectively with children and young people</w:t>
            </w:r>
          </w:p>
        </w:tc>
      </w:tr>
      <w:tr w:rsidR="00C7628E" w:rsidRPr="00D5436A" w:rsidTr="00D107D7">
        <w:trPr>
          <w:trHeight w:val="454"/>
          <w:jc w:val="center"/>
        </w:trPr>
        <w:tc>
          <w:tcPr>
            <w:tcW w:w="686" w:type="dxa"/>
            <w:vAlign w:val="center"/>
          </w:tcPr>
          <w:p w:rsidR="00C7628E" w:rsidRPr="00D5436A" w:rsidRDefault="00C7628E" w:rsidP="00D107D7">
            <w:pPr>
              <w:spacing w:before="60"/>
              <w:rPr>
                <w:rFonts w:ascii="Calibri" w:hAnsi="Calibri" w:cs="Arial"/>
                <w:b/>
                <w:sz w:val="18"/>
                <w:szCs w:val="18"/>
              </w:rPr>
            </w:pPr>
            <w:r w:rsidRPr="00D5436A">
              <w:rPr>
                <w:rFonts w:ascii="Calibri" w:hAnsi="Calibri" w:cs="Arial"/>
                <w:b/>
                <w:sz w:val="18"/>
                <w:szCs w:val="18"/>
              </w:rPr>
              <w:t>1.5</w:t>
            </w:r>
          </w:p>
        </w:tc>
        <w:tc>
          <w:tcPr>
            <w:tcW w:w="8080" w:type="dxa"/>
            <w:vAlign w:val="center"/>
          </w:tcPr>
          <w:p w:rsidR="00C7628E" w:rsidRPr="00223D97" w:rsidRDefault="00C7628E" w:rsidP="00D107D7">
            <w:pPr>
              <w:tabs>
                <w:tab w:val="left" w:pos="432"/>
                <w:tab w:val="left" w:pos="850"/>
              </w:tabs>
              <w:ind w:right="175"/>
              <w:jc w:val="both"/>
              <w:rPr>
                <w:rFonts w:asciiTheme="minorHAnsi" w:hAnsiTheme="minorHAnsi" w:cstheme="minorHAnsi"/>
                <w:sz w:val="18"/>
                <w:szCs w:val="18"/>
              </w:rPr>
            </w:pPr>
            <w:r w:rsidRPr="00223D97">
              <w:rPr>
                <w:rFonts w:asciiTheme="minorHAnsi" w:eastAsia="Arial" w:hAnsiTheme="minorHAnsi" w:cstheme="minorHAnsi"/>
                <w:color w:val="000000"/>
                <w:sz w:val="20"/>
                <w:szCs w:val="20"/>
              </w:rPr>
              <w:t>Have the ability to differentiate a swim session</w:t>
            </w:r>
          </w:p>
        </w:tc>
      </w:tr>
      <w:tr w:rsidR="00C7628E" w:rsidRPr="00D5436A" w:rsidTr="00D107D7">
        <w:trPr>
          <w:trHeight w:val="454"/>
          <w:jc w:val="center"/>
        </w:trPr>
        <w:tc>
          <w:tcPr>
            <w:tcW w:w="686" w:type="dxa"/>
            <w:vAlign w:val="center"/>
          </w:tcPr>
          <w:p w:rsidR="00C7628E" w:rsidRPr="00D5436A" w:rsidRDefault="00C7628E" w:rsidP="00D107D7">
            <w:pPr>
              <w:spacing w:before="60"/>
              <w:rPr>
                <w:rFonts w:ascii="Calibri" w:hAnsi="Calibri" w:cs="Arial"/>
                <w:b/>
                <w:sz w:val="18"/>
                <w:szCs w:val="18"/>
              </w:rPr>
            </w:pPr>
            <w:r w:rsidRPr="00D5436A">
              <w:rPr>
                <w:rFonts w:ascii="Calibri" w:hAnsi="Calibri" w:cs="Arial"/>
                <w:b/>
                <w:sz w:val="18"/>
                <w:szCs w:val="18"/>
              </w:rPr>
              <w:t>1.6</w:t>
            </w:r>
          </w:p>
        </w:tc>
        <w:tc>
          <w:tcPr>
            <w:tcW w:w="8080" w:type="dxa"/>
            <w:vAlign w:val="center"/>
          </w:tcPr>
          <w:p w:rsidR="00C7628E" w:rsidRPr="00223D97" w:rsidRDefault="00C7628E" w:rsidP="00D107D7">
            <w:pPr>
              <w:tabs>
                <w:tab w:val="left" w:pos="432"/>
                <w:tab w:val="left" w:pos="850"/>
              </w:tabs>
              <w:ind w:right="175"/>
              <w:jc w:val="both"/>
              <w:rPr>
                <w:rFonts w:asciiTheme="minorHAnsi" w:hAnsiTheme="minorHAnsi" w:cstheme="minorHAnsi"/>
                <w:sz w:val="18"/>
                <w:szCs w:val="18"/>
              </w:rPr>
            </w:pPr>
            <w:r>
              <w:rPr>
                <w:rFonts w:asciiTheme="minorHAnsi" w:eastAsia="Arial" w:hAnsiTheme="minorHAnsi" w:cstheme="minorHAnsi"/>
                <w:color w:val="000000"/>
                <w:sz w:val="20"/>
                <w:szCs w:val="20"/>
              </w:rPr>
              <w:t>Excellent motivational skills</w:t>
            </w:r>
          </w:p>
        </w:tc>
      </w:tr>
      <w:tr w:rsidR="00C7628E" w:rsidRPr="00D5436A" w:rsidTr="00D107D7">
        <w:trPr>
          <w:trHeight w:val="454"/>
          <w:jc w:val="center"/>
        </w:trPr>
        <w:tc>
          <w:tcPr>
            <w:tcW w:w="686" w:type="dxa"/>
            <w:vAlign w:val="center"/>
          </w:tcPr>
          <w:p w:rsidR="00C7628E" w:rsidRPr="00D5436A" w:rsidRDefault="00C7628E" w:rsidP="00D107D7">
            <w:pPr>
              <w:spacing w:before="60"/>
              <w:rPr>
                <w:rFonts w:ascii="Calibri" w:hAnsi="Calibri" w:cs="Arial"/>
                <w:b/>
                <w:sz w:val="18"/>
                <w:szCs w:val="18"/>
              </w:rPr>
            </w:pPr>
            <w:r w:rsidRPr="00D5436A">
              <w:rPr>
                <w:rFonts w:ascii="Calibri" w:hAnsi="Calibri" w:cs="Arial"/>
                <w:b/>
                <w:sz w:val="18"/>
                <w:szCs w:val="18"/>
              </w:rPr>
              <w:t>1.7</w:t>
            </w:r>
          </w:p>
        </w:tc>
        <w:tc>
          <w:tcPr>
            <w:tcW w:w="8080" w:type="dxa"/>
            <w:vAlign w:val="center"/>
          </w:tcPr>
          <w:p w:rsidR="00C7628E" w:rsidRPr="00223D97" w:rsidRDefault="00C7628E" w:rsidP="00D107D7">
            <w:pPr>
              <w:tabs>
                <w:tab w:val="left" w:pos="432"/>
                <w:tab w:val="left" w:pos="850"/>
              </w:tabs>
              <w:ind w:right="175"/>
              <w:jc w:val="both"/>
              <w:rPr>
                <w:rFonts w:asciiTheme="minorHAnsi" w:hAnsiTheme="minorHAnsi" w:cstheme="minorHAnsi"/>
                <w:sz w:val="18"/>
                <w:szCs w:val="18"/>
              </w:rPr>
            </w:pPr>
            <w:r w:rsidRPr="00223D97">
              <w:rPr>
                <w:rFonts w:asciiTheme="minorHAnsi" w:eastAsia="Arial" w:hAnsiTheme="minorHAnsi" w:cstheme="minorHAnsi"/>
                <w:color w:val="000000"/>
                <w:sz w:val="20"/>
                <w:szCs w:val="20"/>
              </w:rPr>
              <w:t>Ability to work as part of a team</w:t>
            </w:r>
          </w:p>
        </w:tc>
      </w:tr>
      <w:tr w:rsidR="00C7628E" w:rsidRPr="00D5436A" w:rsidTr="00D107D7">
        <w:trPr>
          <w:trHeight w:val="454"/>
          <w:jc w:val="center"/>
        </w:trPr>
        <w:tc>
          <w:tcPr>
            <w:tcW w:w="8766" w:type="dxa"/>
            <w:gridSpan w:val="2"/>
            <w:shd w:val="clear" w:color="auto" w:fill="D6E3BC" w:themeFill="accent3" w:themeFillTint="66"/>
            <w:vAlign w:val="center"/>
          </w:tcPr>
          <w:p w:rsidR="00C7628E" w:rsidRPr="0024294E" w:rsidRDefault="00C7628E" w:rsidP="00D107D7">
            <w:pPr>
              <w:spacing w:before="60" w:after="60"/>
              <w:rPr>
                <w:rFonts w:ascii="Calibri" w:hAnsi="Calibri" w:cs="Arial"/>
                <w:b/>
                <w:sz w:val="18"/>
                <w:szCs w:val="18"/>
              </w:rPr>
            </w:pPr>
            <w:r w:rsidRPr="0024294E">
              <w:rPr>
                <w:rFonts w:ascii="Calibri" w:hAnsi="Calibri" w:cs="Arial"/>
                <w:b/>
                <w:sz w:val="18"/>
                <w:szCs w:val="18"/>
              </w:rPr>
              <w:t>2.  EXPERIENCE/QUALIFICATIONS/TRAINING</w:t>
            </w:r>
          </w:p>
        </w:tc>
      </w:tr>
      <w:tr w:rsidR="00C7628E" w:rsidRPr="00D5436A" w:rsidTr="00D107D7">
        <w:trPr>
          <w:trHeight w:val="454"/>
          <w:jc w:val="center"/>
        </w:trPr>
        <w:tc>
          <w:tcPr>
            <w:tcW w:w="686" w:type="dxa"/>
            <w:vAlign w:val="center"/>
          </w:tcPr>
          <w:p w:rsidR="00C7628E" w:rsidRPr="00D5436A" w:rsidRDefault="00C7628E" w:rsidP="00D107D7">
            <w:pPr>
              <w:rPr>
                <w:rFonts w:ascii="Calibri" w:hAnsi="Calibri" w:cs="Arial"/>
                <w:b/>
                <w:sz w:val="18"/>
                <w:szCs w:val="18"/>
              </w:rPr>
            </w:pPr>
            <w:r w:rsidRPr="00D5436A">
              <w:rPr>
                <w:rFonts w:ascii="Calibri" w:hAnsi="Calibri" w:cs="Arial"/>
                <w:b/>
                <w:sz w:val="18"/>
                <w:szCs w:val="18"/>
              </w:rPr>
              <w:t>2.1</w:t>
            </w:r>
          </w:p>
        </w:tc>
        <w:tc>
          <w:tcPr>
            <w:tcW w:w="8080" w:type="dxa"/>
            <w:vAlign w:val="center"/>
          </w:tcPr>
          <w:p w:rsidR="00C7628E" w:rsidRPr="005C2673" w:rsidRDefault="00C7628E" w:rsidP="00D107D7">
            <w:pPr>
              <w:tabs>
                <w:tab w:val="left" w:pos="432"/>
                <w:tab w:val="left" w:pos="850"/>
              </w:tabs>
              <w:ind w:right="175"/>
              <w:jc w:val="both"/>
              <w:rPr>
                <w:rFonts w:asciiTheme="minorHAnsi" w:eastAsia="Arial" w:hAnsiTheme="minorHAnsi" w:cstheme="minorHAnsi"/>
                <w:color w:val="000000"/>
                <w:sz w:val="20"/>
                <w:szCs w:val="20"/>
              </w:rPr>
            </w:pPr>
            <w:r w:rsidRPr="005C2673">
              <w:rPr>
                <w:rFonts w:asciiTheme="minorHAnsi" w:eastAsia="Arial" w:hAnsiTheme="minorHAnsi" w:cstheme="minorHAnsi"/>
                <w:color w:val="000000"/>
                <w:sz w:val="20"/>
                <w:szCs w:val="20"/>
              </w:rPr>
              <w:t>Level 2 ASA /STA qualification</w:t>
            </w:r>
          </w:p>
        </w:tc>
      </w:tr>
      <w:tr w:rsidR="00C7628E" w:rsidRPr="00D5436A" w:rsidTr="00D107D7">
        <w:trPr>
          <w:trHeight w:val="454"/>
          <w:jc w:val="center"/>
        </w:trPr>
        <w:tc>
          <w:tcPr>
            <w:tcW w:w="686" w:type="dxa"/>
            <w:vAlign w:val="center"/>
          </w:tcPr>
          <w:p w:rsidR="00C7628E" w:rsidRPr="00D5436A" w:rsidRDefault="00C7628E" w:rsidP="00D107D7">
            <w:pPr>
              <w:rPr>
                <w:rFonts w:ascii="Calibri" w:hAnsi="Calibri" w:cs="Arial"/>
                <w:b/>
                <w:sz w:val="18"/>
                <w:szCs w:val="18"/>
              </w:rPr>
            </w:pPr>
            <w:r w:rsidRPr="00D5436A">
              <w:rPr>
                <w:rFonts w:ascii="Calibri" w:hAnsi="Calibri" w:cs="Arial"/>
                <w:b/>
                <w:sz w:val="18"/>
                <w:szCs w:val="18"/>
              </w:rPr>
              <w:t>2.2</w:t>
            </w:r>
          </w:p>
        </w:tc>
        <w:tc>
          <w:tcPr>
            <w:tcW w:w="8080" w:type="dxa"/>
            <w:vAlign w:val="center"/>
          </w:tcPr>
          <w:p w:rsidR="00C7628E" w:rsidRPr="005C2673" w:rsidRDefault="00C7628E" w:rsidP="00D107D7">
            <w:pPr>
              <w:tabs>
                <w:tab w:val="left" w:pos="432"/>
                <w:tab w:val="left" w:pos="850"/>
              </w:tabs>
              <w:ind w:right="175"/>
              <w:jc w:val="both"/>
              <w:rPr>
                <w:rFonts w:asciiTheme="minorHAnsi" w:eastAsia="Arial" w:hAnsiTheme="minorHAnsi" w:cstheme="minorHAnsi"/>
                <w:color w:val="000000"/>
                <w:sz w:val="20"/>
                <w:szCs w:val="20"/>
              </w:rPr>
            </w:pPr>
            <w:r w:rsidRPr="005C2673">
              <w:rPr>
                <w:rFonts w:asciiTheme="minorHAnsi" w:eastAsia="Arial" w:hAnsiTheme="minorHAnsi" w:cstheme="minorHAnsi"/>
                <w:color w:val="000000"/>
                <w:sz w:val="20"/>
                <w:szCs w:val="20"/>
              </w:rPr>
              <w:t>Proven work experience of the delivery of swimming teaching to a wide range of children</w:t>
            </w:r>
          </w:p>
        </w:tc>
      </w:tr>
      <w:tr w:rsidR="00C7628E" w:rsidRPr="00D5436A" w:rsidTr="00D107D7">
        <w:trPr>
          <w:trHeight w:val="454"/>
          <w:jc w:val="center"/>
        </w:trPr>
        <w:tc>
          <w:tcPr>
            <w:tcW w:w="686" w:type="dxa"/>
            <w:vAlign w:val="center"/>
          </w:tcPr>
          <w:p w:rsidR="00C7628E" w:rsidRPr="00D5436A" w:rsidRDefault="00C7628E" w:rsidP="00D107D7">
            <w:pPr>
              <w:rPr>
                <w:rFonts w:ascii="Calibri" w:hAnsi="Calibri" w:cs="Arial"/>
                <w:b/>
                <w:sz w:val="18"/>
                <w:szCs w:val="18"/>
              </w:rPr>
            </w:pPr>
            <w:r w:rsidRPr="00D5436A">
              <w:rPr>
                <w:rFonts w:ascii="Calibri" w:hAnsi="Calibri" w:cs="Arial"/>
                <w:b/>
                <w:sz w:val="18"/>
                <w:szCs w:val="18"/>
              </w:rPr>
              <w:t>2.3</w:t>
            </w:r>
          </w:p>
        </w:tc>
        <w:tc>
          <w:tcPr>
            <w:tcW w:w="8080" w:type="dxa"/>
            <w:vAlign w:val="center"/>
          </w:tcPr>
          <w:p w:rsidR="00C7628E" w:rsidRPr="00A60370" w:rsidRDefault="00C7628E" w:rsidP="00D107D7">
            <w:pPr>
              <w:tabs>
                <w:tab w:val="left" w:pos="432"/>
                <w:tab w:val="left" w:pos="850"/>
              </w:tabs>
              <w:ind w:right="175"/>
              <w:jc w:val="both"/>
              <w:rPr>
                <w:rFonts w:asciiTheme="minorHAnsi" w:eastAsia="Arial" w:hAnsiTheme="minorHAnsi" w:cstheme="minorHAnsi"/>
                <w:color w:val="000000"/>
                <w:sz w:val="20"/>
                <w:szCs w:val="20"/>
              </w:rPr>
            </w:pPr>
            <w:r w:rsidRPr="00A60370">
              <w:rPr>
                <w:rFonts w:asciiTheme="minorHAnsi" w:eastAsia="Arial" w:hAnsiTheme="minorHAnsi" w:cstheme="minorHAnsi"/>
                <w:color w:val="000000"/>
                <w:sz w:val="20"/>
                <w:szCs w:val="20"/>
              </w:rPr>
              <w:t>To have knowledge of the STA primary school swimming programme</w:t>
            </w:r>
          </w:p>
        </w:tc>
      </w:tr>
      <w:tr w:rsidR="00C7628E" w:rsidRPr="00D5436A" w:rsidTr="00D107D7">
        <w:trPr>
          <w:trHeight w:val="454"/>
          <w:jc w:val="center"/>
        </w:trPr>
        <w:tc>
          <w:tcPr>
            <w:tcW w:w="8766" w:type="dxa"/>
            <w:gridSpan w:val="2"/>
            <w:shd w:val="clear" w:color="auto" w:fill="D6E3BC" w:themeFill="accent3" w:themeFillTint="66"/>
            <w:vAlign w:val="center"/>
          </w:tcPr>
          <w:p w:rsidR="00C7628E" w:rsidRPr="0024294E" w:rsidRDefault="00C7628E" w:rsidP="00D107D7">
            <w:pPr>
              <w:spacing w:before="60" w:after="60"/>
              <w:rPr>
                <w:rFonts w:ascii="Calibri" w:hAnsi="Calibri" w:cs="Arial"/>
                <w:b/>
                <w:sz w:val="18"/>
                <w:szCs w:val="18"/>
              </w:rPr>
            </w:pPr>
            <w:r w:rsidRPr="0024294E">
              <w:rPr>
                <w:rFonts w:ascii="Calibri" w:hAnsi="Calibri" w:cs="Arial"/>
                <w:b/>
                <w:sz w:val="18"/>
                <w:szCs w:val="18"/>
              </w:rPr>
              <w:t>3.  PROFESSIONAL VALUES AND PRACTICES</w:t>
            </w:r>
          </w:p>
        </w:tc>
      </w:tr>
      <w:tr w:rsidR="00C7628E" w:rsidRPr="00D5436A" w:rsidTr="00D107D7">
        <w:trPr>
          <w:trHeight w:val="454"/>
          <w:jc w:val="center"/>
        </w:trPr>
        <w:tc>
          <w:tcPr>
            <w:tcW w:w="686" w:type="dxa"/>
            <w:vAlign w:val="center"/>
          </w:tcPr>
          <w:p w:rsidR="00C7628E" w:rsidRPr="00D5436A" w:rsidRDefault="00C7628E" w:rsidP="00D107D7">
            <w:pPr>
              <w:rPr>
                <w:rFonts w:ascii="Calibri" w:hAnsi="Calibri" w:cs="Arial"/>
                <w:b/>
                <w:sz w:val="18"/>
                <w:szCs w:val="18"/>
              </w:rPr>
            </w:pPr>
            <w:r w:rsidRPr="00D5436A">
              <w:rPr>
                <w:rFonts w:ascii="Calibri" w:hAnsi="Calibri" w:cs="Arial"/>
                <w:b/>
                <w:sz w:val="18"/>
                <w:szCs w:val="18"/>
              </w:rPr>
              <w:t>3.1</w:t>
            </w:r>
          </w:p>
        </w:tc>
        <w:tc>
          <w:tcPr>
            <w:tcW w:w="8080" w:type="dxa"/>
            <w:vAlign w:val="center"/>
          </w:tcPr>
          <w:p w:rsidR="00C7628E" w:rsidRPr="00D5436A" w:rsidRDefault="00C7628E" w:rsidP="00D107D7">
            <w:pPr>
              <w:ind w:right="175"/>
              <w:rPr>
                <w:rFonts w:ascii="Calibri" w:hAnsi="Calibri" w:cs="Arial"/>
                <w:sz w:val="18"/>
                <w:szCs w:val="18"/>
              </w:rPr>
            </w:pPr>
            <w:r>
              <w:rPr>
                <w:rFonts w:asciiTheme="minorHAnsi" w:eastAsia="Arial" w:hAnsiTheme="minorHAnsi" w:cstheme="minorHAnsi"/>
                <w:color w:val="000000"/>
                <w:sz w:val="20"/>
                <w:szCs w:val="20"/>
              </w:rPr>
              <w:t>To have a positive and enthusiastic attitude towards swimming</w:t>
            </w:r>
          </w:p>
        </w:tc>
      </w:tr>
      <w:tr w:rsidR="00C7628E" w:rsidRPr="00D5436A" w:rsidTr="00D107D7">
        <w:trPr>
          <w:trHeight w:val="454"/>
          <w:jc w:val="center"/>
        </w:trPr>
        <w:tc>
          <w:tcPr>
            <w:tcW w:w="686" w:type="dxa"/>
            <w:vAlign w:val="center"/>
          </w:tcPr>
          <w:p w:rsidR="00C7628E" w:rsidRPr="00D5436A" w:rsidRDefault="00C7628E" w:rsidP="00D107D7">
            <w:pPr>
              <w:rPr>
                <w:rFonts w:ascii="Calibri" w:hAnsi="Calibri" w:cs="Arial"/>
                <w:b/>
                <w:sz w:val="18"/>
                <w:szCs w:val="18"/>
              </w:rPr>
            </w:pPr>
            <w:r w:rsidRPr="00D5436A">
              <w:rPr>
                <w:rFonts w:ascii="Calibri" w:hAnsi="Calibri" w:cs="Arial"/>
                <w:b/>
                <w:sz w:val="18"/>
                <w:szCs w:val="18"/>
              </w:rPr>
              <w:t>3.2</w:t>
            </w:r>
          </w:p>
        </w:tc>
        <w:tc>
          <w:tcPr>
            <w:tcW w:w="8080" w:type="dxa"/>
            <w:vAlign w:val="center"/>
          </w:tcPr>
          <w:p w:rsidR="00C7628E" w:rsidRPr="00223D97" w:rsidRDefault="00C7628E" w:rsidP="00D107D7">
            <w:pPr>
              <w:tabs>
                <w:tab w:val="left" w:pos="432"/>
                <w:tab w:val="left" w:pos="850"/>
              </w:tabs>
              <w:ind w:right="175"/>
              <w:jc w:val="both"/>
              <w:rPr>
                <w:rFonts w:asciiTheme="minorHAnsi" w:hAnsiTheme="minorHAnsi" w:cstheme="minorHAnsi"/>
                <w:sz w:val="18"/>
                <w:szCs w:val="18"/>
              </w:rPr>
            </w:pPr>
            <w:r w:rsidRPr="00223D97">
              <w:rPr>
                <w:rFonts w:asciiTheme="minorHAnsi" w:eastAsia="Arial" w:hAnsiTheme="minorHAnsi" w:cstheme="minorHAnsi"/>
                <w:color w:val="000000"/>
                <w:sz w:val="20"/>
                <w:szCs w:val="20"/>
              </w:rPr>
              <w:t>To have an understanding of safe working practice</w:t>
            </w:r>
          </w:p>
        </w:tc>
      </w:tr>
      <w:tr w:rsidR="00C7628E" w:rsidRPr="00D5436A" w:rsidTr="00D107D7">
        <w:trPr>
          <w:trHeight w:val="454"/>
          <w:jc w:val="center"/>
        </w:trPr>
        <w:tc>
          <w:tcPr>
            <w:tcW w:w="686" w:type="dxa"/>
            <w:vAlign w:val="center"/>
          </w:tcPr>
          <w:p w:rsidR="00C7628E" w:rsidRPr="00D5436A" w:rsidRDefault="00C7628E" w:rsidP="00D107D7">
            <w:pPr>
              <w:rPr>
                <w:rFonts w:ascii="Calibri" w:hAnsi="Calibri" w:cs="Arial"/>
                <w:b/>
                <w:sz w:val="18"/>
                <w:szCs w:val="18"/>
              </w:rPr>
            </w:pPr>
            <w:r w:rsidRPr="00D5436A">
              <w:rPr>
                <w:rFonts w:ascii="Calibri" w:hAnsi="Calibri" w:cs="Arial"/>
                <w:b/>
                <w:sz w:val="18"/>
                <w:szCs w:val="18"/>
              </w:rPr>
              <w:t>3.3</w:t>
            </w:r>
          </w:p>
        </w:tc>
        <w:tc>
          <w:tcPr>
            <w:tcW w:w="8080" w:type="dxa"/>
            <w:vAlign w:val="center"/>
          </w:tcPr>
          <w:p w:rsidR="00C7628E" w:rsidRPr="00223D97" w:rsidRDefault="00C7628E" w:rsidP="00D107D7">
            <w:pPr>
              <w:tabs>
                <w:tab w:val="left" w:pos="432"/>
                <w:tab w:val="left" w:pos="850"/>
              </w:tabs>
              <w:ind w:right="175"/>
              <w:jc w:val="both"/>
              <w:rPr>
                <w:rFonts w:asciiTheme="minorHAnsi" w:hAnsiTheme="minorHAnsi" w:cstheme="minorHAnsi"/>
                <w:sz w:val="18"/>
                <w:szCs w:val="18"/>
              </w:rPr>
            </w:pPr>
            <w:r w:rsidRPr="00223D97">
              <w:rPr>
                <w:rFonts w:asciiTheme="minorHAnsi" w:eastAsia="Arial" w:hAnsiTheme="minorHAnsi" w:cstheme="minorHAnsi"/>
                <w:color w:val="000000"/>
                <w:sz w:val="20"/>
                <w:szCs w:val="20"/>
              </w:rPr>
              <w:t>To have an understanding of child protection and welfare principles, policies and procedures</w:t>
            </w:r>
          </w:p>
        </w:tc>
      </w:tr>
    </w:tbl>
    <w:p w:rsidR="00C7628E" w:rsidRDefault="00C7628E" w:rsidP="00C7628E">
      <w:pPr>
        <w:rPr>
          <w:rFonts w:ascii="Calibri" w:hAnsi="Calibri"/>
          <w:sz w:val="18"/>
          <w:szCs w:val="18"/>
        </w:rPr>
      </w:pPr>
    </w:p>
    <w:p w:rsidR="00C7628E" w:rsidRDefault="00C7628E" w:rsidP="00C7628E">
      <w:pPr>
        <w:rPr>
          <w:rFonts w:ascii="Calibri" w:hAnsi="Calibri"/>
          <w:sz w:val="18"/>
          <w:szCs w:val="18"/>
        </w:rPr>
      </w:pPr>
    </w:p>
    <w:p w:rsidR="00C7628E" w:rsidRPr="00CB76FA" w:rsidRDefault="00C7628E" w:rsidP="00C7628E">
      <w:r w:rsidRPr="00CB76FA">
        <w:t xml:space="preserve"> </w:t>
      </w:r>
    </w:p>
    <w:p w:rsidR="00C7628E" w:rsidRPr="00A34FE7" w:rsidRDefault="00C7628E" w:rsidP="009B34A6">
      <w:pPr>
        <w:rPr>
          <w:rFonts w:ascii="Calibri" w:hAnsi="Calibri"/>
          <w:b/>
        </w:rPr>
      </w:pPr>
    </w:p>
    <w:sectPr w:rsidR="00C7628E" w:rsidRPr="00A34FE7" w:rsidSect="00A508AF">
      <w:pgSz w:w="11906" w:h="16838"/>
      <w:pgMar w:top="709"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8EE"/>
    <w:multiLevelType w:val="hybridMultilevel"/>
    <w:tmpl w:val="10E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C0C"/>
    <w:multiLevelType w:val="hybridMultilevel"/>
    <w:tmpl w:val="3E4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075B5"/>
    <w:multiLevelType w:val="hybridMultilevel"/>
    <w:tmpl w:val="3DE85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2A25A2"/>
    <w:multiLevelType w:val="hybridMultilevel"/>
    <w:tmpl w:val="F8687B0A"/>
    <w:lvl w:ilvl="0" w:tplc="10342074">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7B4FDA"/>
    <w:multiLevelType w:val="hybridMultilevel"/>
    <w:tmpl w:val="34FC0496"/>
    <w:lvl w:ilvl="0" w:tplc="08090001">
      <w:start w:val="1"/>
      <w:numFmt w:val="bullet"/>
      <w:lvlText w:val=""/>
      <w:lvlJc w:val="left"/>
      <w:pPr>
        <w:tabs>
          <w:tab w:val="num" w:pos="360"/>
        </w:tabs>
        <w:ind w:left="36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54FBF"/>
    <w:multiLevelType w:val="hybridMultilevel"/>
    <w:tmpl w:val="4E244998"/>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527B2"/>
    <w:multiLevelType w:val="hybridMultilevel"/>
    <w:tmpl w:val="B6FC9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E2045"/>
    <w:multiLevelType w:val="hybridMultilevel"/>
    <w:tmpl w:val="9F586B3E"/>
    <w:lvl w:ilvl="0" w:tplc="10342074">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10342074">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834C4"/>
    <w:multiLevelType w:val="hybridMultilevel"/>
    <w:tmpl w:val="FE9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A7AC6"/>
    <w:multiLevelType w:val="hybridMultilevel"/>
    <w:tmpl w:val="C59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6D22"/>
    <w:multiLevelType w:val="hybridMultilevel"/>
    <w:tmpl w:val="F27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2610F"/>
    <w:multiLevelType w:val="hybridMultilevel"/>
    <w:tmpl w:val="87A2E544"/>
    <w:lvl w:ilvl="0" w:tplc="1034207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3F40DF"/>
    <w:multiLevelType w:val="hybridMultilevel"/>
    <w:tmpl w:val="A1C6DAEE"/>
    <w:lvl w:ilvl="0" w:tplc="8F260766">
      <w:start w:val="1"/>
      <w:numFmt w:val="decimal"/>
      <w:lvlText w:val="%1)"/>
      <w:lvlJc w:val="left"/>
      <w:pPr>
        <w:tabs>
          <w:tab w:val="num" w:pos="360"/>
        </w:tabs>
        <w:ind w:left="360" w:hanging="360"/>
      </w:pPr>
      <w:rPr>
        <w:rFonts w:ascii="Calibri" w:hAnsi="Calibri"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6273E3"/>
    <w:multiLevelType w:val="hybridMultilevel"/>
    <w:tmpl w:val="C4323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E6369"/>
    <w:multiLevelType w:val="hybridMultilevel"/>
    <w:tmpl w:val="1BE6C9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1"/>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4"/>
  </w:num>
  <w:num w:numId="12">
    <w:abstractNumId w:val="5"/>
  </w:num>
  <w:num w:numId="13">
    <w:abstractNumId w:val="13"/>
  </w:num>
  <w:num w:numId="14">
    <w:abstractNumId w:val="3"/>
  </w:num>
  <w:num w:numId="15">
    <w:abstractNumId w:val="12"/>
  </w:num>
  <w:num w:numId="16">
    <w:abstractNumId w:val="9"/>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E"/>
    <w:rsid w:val="00024FB5"/>
    <w:rsid w:val="000346F5"/>
    <w:rsid w:val="000412AC"/>
    <w:rsid w:val="00061D1D"/>
    <w:rsid w:val="000D7F10"/>
    <w:rsid w:val="000F7009"/>
    <w:rsid w:val="001030F0"/>
    <w:rsid w:val="001058B1"/>
    <w:rsid w:val="00127D84"/>
    <w:rsid w:val="001B63AE"/>
    <w:rsid w:val="001B7F88"/>
    <w:rsid w:val="00283C77"/>
    <w:rsid w:val="002B5AB0"/>
    <w:rsid w:val="002D6848"/>
    <w:rsid w:val="003015AE"/>
    <w:rsid w:val="003062ED"/>
    <w:rsid w:val="003136D1"/>
    <w:rsid w:val="00335B97"/>
    <w:rsid w:val="00376CA5"/>
    <w:rsid w:val="003B3321"/>
    <w:rsid w:val="003C6BEE"/>
    <w:rsid w:val="003F2AEC"/>
    <w:rsid w:val="00404360"/>
    <w:rsid w:val="00412635"/>
    <w:rsid w:val="00457CC7"/>
    <w:rsid w:val="004768B8"/>
    <w:rsid w:val="00484E8B"/>
    <w:rsid w:val="004E2BE4"/>
    <w:rsid w:val="00502FE6"/>
    <w:rsid w:val="00516159"/>
    <w:rsid w:val="00521504"/>
    <w:rsid w:val="005B3DAD"/>
    <w:rsid w:val="005C24B2"/>
    <w:rsid w:val="005D2CD5"/>
    <w:rsid w:val="006132FB"/>
    <w:rsid w:val="00627B16"/>
    <w:rsid w:val="0063336F"/>
    <w:rsid w:val="006428C3"/>
    <w:rsid w:val="0066501B"/>
    <w:rsid w:val="00671860"/>
    <w:rsid w:val="006800A9"/>
    <w:rsid w:val="00686B6B"/>
    <w:rsid w:val="00687F55"/>
    <w:rsid w:val="00754040"/>
    <w:rsid w:val="00771706"/>
    <w:rsid w:val="00777B7B"/>
    <w:rsid w:val="007C0098"/>
    <w:rsid w:val="007C2EE0"/>
    <w:rsid w:val="007E40B1"/>
    <w:rsid w:val="007E7198"/>
    <w:rsid w:val="00812F03"/>
    <w:rsid w:val="00841BD4"/>
    <w:rsid w:val="00852531"/>
    <w:rsid w:val="008550E2"/>
    <w:rsid w:val="00857CBD"/>
    <w:rsid w:val="008A2CA5"/>
    <w:rsid w:val="00926F70"/>
    <w:rsid w:val="00943BDB"/>
    <w:rsid w:val="00960DA1"/>
    <w:rsid w:val="0097527E"/>
    <w:rsid w:val="00976055"/>
    <w:rsid w:val="00987361"/>
    <w:rsid w:val="00995D8A"/>
    <w:rsid w:val="009A62C8"/>
    <w:rsid w:val="009B34A6"/>
    <w:rsid w:val="009C1B4E"/>
    <w:rsid w:val="009C2E83"/>
    <w:rsid w:val="009C5045"/>
    <w:rsid w:val="009C6EEB"/>
    <w:rsid w:val="00A05A37"/>
    <w:rsid w:val="00A06A7B"/>
    <w:rsid w:val="00A25E25"/>
    <w:rsid w:val="00A34FE7"/>
    <w:rsid w:val="00A401FA"/>
    <w:rsid w:val="00A508AF"/>
    <w:rsid w:val="00A571D9"/>
    <w:rsid w:val="00AA70A6"/>
    <w:rsid w:val="00AB0253"/>
    <w:rsid w:val="00AB0C74"/>
    <w:rsid w:val="00AC56A4"/>
    <w:rsid w:val="00AD1A2E"/>
    <w:rsid w:val="00AE63C3"/>
    <w:rsid w:val="00AE7352"/>
    <w:rsid w:val="00B17B67"/>
    <w:rsid w:val="00B17F5F"/>
    <w:rsid w:val="00B364A6"/>
    <w:rsid w:val="00B60BFE"/>
    <w:rsid w:val="00B720C6"/>
    <w:rsid w:val="00B73847"/>
    <w:rsid w:val="00B75A84"/>
    <w:rsid w:val="00B82BB3"/>
    <w:rsid w:val="00BC4BC4"/>
    <w:rsid w:val="00BE4641"/>
    <w:rsid w:val="00BE6E00"/>
    <w:rsid w:val="00BF5497"/>
    <w:rsid w:val="00BF78C8"/>
    <w:rsid w:val="00C12F71"/>
    <w:rsid w:val="00C22C7A"/>
    <w:rsid w:val="00C32790"/>
    <w:rsid w:val="00C35501"/>
    <w:rsid w:val="00C7628E"/>
    <w:rsid w:val="00C91744"/>
    <w:rsid w:val="00C9277A"/>
    <w:rsid w:val="00CA7100"/>
    <w:rsid w:val="00CB6187"/>
    <w:rsid w:val="00CB76FA"/>
    <w:rsid w:val="00CF5757"/>
    <w:rsid w:val="00D407E1"/>
    <w:rsid w:val="00D56329"/>
    <w:rsid w:val="00D66FEA"/>
    <w:rsid w:val="00D76C5E"/>
    <w:rsid w:val="00DB2A7B"/>
    <w:rsid w:val="00DD03B3"/>
    <w:rsid w:val="00E458F1"/>
    <w:rsid w:val="00E55E76"/>
    <w:rsid w:val="00E6654D"/>
    <w:rsid w:val="00E725F4"/>
    <w:rsid w:val="00EC2DBF"/>
    <w:rsid w:val="00EC668E"/>
    <w:rsid w:val="00ED437F"/>
    <w:rsid w:val="00EE04E5"/>
    <w:rsid w:val="00EE562B"/>
    <w:rsid w:val="00F05EAD"/>
    <w:rsid w:val="00F116AB"/>
    <w:rsid w:val="00F847BA"/>
    <w:rsid w:val="00FA22E4"/>
    <w:rsid w:val="00FA7906"/>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9A44CD7"/>
  <w15:docId w15:val="{BFC4A5BC-7BF5-4309-98B5-3697BE6F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65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E4641"/>
    <w:pPr>
      <w:keepNext/>
      <w:ind w:left="720" w:hanging="720"/>
      <w:jc w:val="both"/>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63AE"/>
    <w:rPr>
      <w:rFonts w:ascii="Tahoma" w:hAnsi="Tahoma" w:cs="Tahoma"/>
      <w:sz w:val="16"/>
      <w:szCs w:val="16"/>
    </w:rPr>
  </w:style>
  <w:style w:type="paragraph" w:styleId="NormalWeb">
    <w:name w:val="Normal (Web)"/>
    <w:basedOn w:val="Normal"/>
    <w:rsid w:val="002B5AB0"/>
    <w:pPr>
      <w:spacing w:before="100" w:beforeAutospacing="1" w:after="100" w:afterAutospacing="1" w:line="280" w:lineRule="atLeast"/>
      <w:jc w:val="both"/>
    </w:pPr>
    <w:rPr>
      <w:rFonts w:ascii="Verdana" w:hAnsi="Verdana"/>
      <w:color w:val="000000"/>
      <w:sz w:val="19"/>
      <w:szCs w:val="19"/>
      <w:lang w:val="en-US" w:eastAsia="en-US"/>
    </w:rPr>
  </w:style>
  <w:style w:type="character" w:styleId="Emphasis">
    <w:name w:val="Emphasis"/>
    <w:basedOn w:val="DefaultParagraphFont"/>
    <w:qFormat/>
    <w:rsid w:val="002B5AB0"/>
    <w:rPr>
      <w:i/>
      <w:iCs/>
    </w:rPr>
  </w:style>
  <w:style w:type="paragraph" w:styleId="Header">
    <w:name w:val="header"/>
    <w:basedOn w:val="Normal"/>
    <w:link w:val="HeaderChar"/>
    <w:rsid w:val="00BE4641"/>
    <w:pPr>
      <w:tabs>
        <w:tab w:val="center" w:pos="4153"/>
        <w:tab w:val="right" w:pos="8306"/>
      </w:tabs>
    </w:pPr>
    <w:rPr>
      <w:rFonts w:ascii="Arial" w:hAnsi="Arial"/>
      <w:sz w:val="23"/>
      <w:lang w:eastAsia="en-US"/>
    </w:rPr>
  </w:style>
  <w:style w:type="paragraph" w:customStyle="1" w:styleId="Label">
    <w:name w:val="Label"/>
    <w:basedOn w:val="Normal"/>
    <w:qFormat/>
    <w:rsid w:val="00BE4641"/>
    <w:pPr>
      <w:spacing w:before="40" w:after="20"/>
    </w:pPr>
    <w:rPr>
      <w:rFonts w:ascii="Calibri" w:eastAsia="Calibri" w:hAnsi="Calibri"/>
      <w:b/>
      <w:color w:val="262626"/>
      <w:sz w:val="20"/>
      <w:szCs w:val="22"/>
      <w:lang w:val="en-US" w:eastAsia="en-US"/>
    </w:rPr>
  </w:style>
  <w:style w:type="table" w:styleId="TableGrid">
    <w:name w:val="Table Grid"/>
    <w:basedOn w:val="TableNormal"/>
    <w:rsid w:val="00BE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B16"/>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66501B"/>
    <w:rPr>
      <w:rFonts w:asciiTheme="majorHAnsi" w:eastAsiaTheme="majorEastAsia" w:hAnsiTheme="majorHAnsi" w:cstheme="majorBidi"/>
      <w:b/>
      <w:bCs/>
      <w:kern w:val="32"/>
      <w:sz w:val="32"/>
      <w:szCs w:val="32"/>
    </w:rPr>
  </w:style>
  <w:style w:type="character" w:customStyle="1" w:styleId="Heading2Char">
    <w:name w:val="Heading 2 Char"/>
    <w:link w:val="Heading2"/>
    <w:rsid w:val="004E2BE4"/>
    <w:rPr>
      <w:b/>
      <w:bCs/>
      <w:sz w:val="24"/>
      <w:lang w:eastAsia="en-US"/>
    </w:rPr>
  </w:style>
  <w:style w:type="character" w:customStyle="1" w:styleId="HeaderChar">
    <w:name w:val="Header Char"/>
    <w:basedOn w:val="DefaultParagraphFont"/>
    <w:link w:val="Header"/>
    <w:rsid w:val="00EE562B"/>
    <w:rPr>
      <w:rFonts w:ascii="Arial" w:hAnsi="Arial"/>
      <w:sz w:val="23"/>
      <w:szCs w:val="24"/>
      <w:lang w:eastAsia="en-US"/>
    </w:rPr>
  </w:style>
  <w:style w:type="paragraph" w:styleId="PlainText">
    <w:name w:val="Plain Text"/>
    <w:basedOn w:val="Normal"/>
    <w:link w:val="PlainTextChar"/>
    <w:rsid w:val="00771706"/>
    <w:rPr>
      <w:rFonts w:ascii="Courier New" w:hAnsi="Courier New"/>
      <w:sz w:val="20"/>
      <w:szCs w:val="20"/>
      <w:lang w:eastAsia="en-US"/>
    </w:rPr>
  </w:style>
  <w:style w:type="character" w:customStyle="1" w:styleId="PlainTextChar">
    <w:name w:val="Plain Text Char"/>
    <w:basedOn w:val="DefaultParagraphFont"/>
    <w:link w:val="PlainText"/>
    <w:rsid w:val="00771706"/>
    <w:rPr>
      <w:rFonts w:ascii="Courier New" w:hAnsi="Courier New"/>
      <w:lang w:eastAsia="en-US"/>
    </w:rPr>
  </w:style>
  <w:style w:type="character" w:styleId="Strong">
    <w:name w:val="Strong"/>
    <w:basedOn w:val="DefaultParagraphFont"/>
    <w:uiPriority w:val="22"/>
    <w:qFormat/>
    <w:rsid w:val="00BF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6731">
          <w:marLeft w:val="0"/>
          <w:marRight w:val="0"/>
          <w:marTop w:val="0"/>
          <w:marBottom w:val="0"/>
          <w:divBdr>
            <w:top w:val="none" w:sz="0" w:space="0" w:color="auto"/>
            <w:left w:val="none" w:sz="0" w:space="0" w:color="auto"/>
            <w:bottom w:val="none" w:sz="0" w:space="0" w:color="auto"/>
            <w:right w:val="none" w:sz="0" w:space="0" w:color="auto"/>
          </w:divBdr>
          <w:divsChild>
            <w:div w:id="221454793">
              <w:marLeft w:val="0"/>
              <w:marRight w:val="0"/>
              <w:marTop w:val="0"/>
              <w:marBottom w:val="0"/>
              <w:divBdr>
                <w:top w:val="none" w:sz="0" w:space="0" w:color="auto"/>
                <w:left w:val="none" w:sz="0" w:space="0" w:color="auto"/>
                <w:bottom w:val="none" w:sz="0" w:space="0" w:color="auto"/>
                <w:right w:val="none" w:sz="0" w:space="0" w:color="auto"/>
              </w:divBdr>
            </w:div>
            <w:div w:id="460418918">
              <w:marLeft w:val="0"/>
              <w:marRight w:val="0"/>
              <w:marTop w:val="0"/>
              <w:marBottom w:val="0"/>
              <w:divBdr>
                <w:top w:val="none" w:sz="0" w:space="0" w:color="auto"/>
                <w:left w:val="none" w:sz="0" w:space="0" w:color="auto"/>
                <w:bottom w:val="none" w:sz="0" w:space="0" w:color="auto"/>
                <w:right w:val="none" w:sz="0" w:space="0" w:color="auto"/>
              </w:divBdr>
            </w:div>
            <w:div w:id="1213807158">
              <w:marLeft w:val="0"/>
              <w:marRight w:val="0"/>
              <w:marTop w:val="0"/>
              <w:marBottom w:val="0"/>
              <w:divBdr>
                <w:top w:val="none" w:sz="0" w:space="0" w:color="auto"/>
                <w:left w:val="none" w:sz="0" w:space="0" w:color="auto"/>
                <w:bottom w:val="none" w:sz="0" w:space="0" w:color="auto"/>
                <w:right w:val="none" w:sz="0" w:space="0" w:color="auto"/>
              </w:divBdr>
            </w:div>
            <w:div w:id="1292051166">
              <w:marLeft w:val="0"/>
              <w:marRight w:val="0"/>
              <w:marTop w:val="0"/>
              <w:marBottom w:val="0"/>
              <w:divBdr>
                <w:top w:val="none" w:sz="0" w:space="0" w:color="auto"/>
                <w:left w:val="none" w:sz="0" w:space="0" w:color="auto"/>
                <w:bottom w:val="none" w:sz="0" w:space="0" w:color="auto"/>
                <w:right w:val="none" w:sz="0" w:space="0" w:color="auto"/>
              </w:divBdr>
            </w:div>
            <w:div w:id="977299874">
              <w:marLeft w:val="0"/>
              <w:marRight w:val="0"/>
              <w:marTop w:val="0"/>
              <w:marBottom w:val="0"/>
              <w:divBdr>
                <w:top w:val="none" w:sz="0" w:space="0" w:color="auto"/>
                <w:left w:val="none" w:sz="0" w:space="0" w:color="auto"/>
                <w:bottom w:val="none" w:sz="0" w:space="0" w:color="auto"/>
                <w:right w:val="none" w:sz="0" w:space="0" w:color="auto"/>
              </w:divBdr>
            </w:div>
            <w:div w:id="561714020">
              <w:marLeft w:val="0"/>
              <w:marRight w:val="0"/>
              <w:marTop w:val="0"/>
              <w:marBottom w:val="0"/>
              <w:divBdr>
                <w:top w:val="none" w:sz="0" w:space="0" w:color="auto"/>
                <w:left w:val="none" w:sz="0" w:space="0" w:color="auto"/>
                <w:bottom w:val="none" w:sz="0" w:space="0" w:color="auto"/>
                <w:right w:val="none" w:sz="0" w:space="0" w:color="auto"/>
              </w:divBdr>
            </w:div>
            <w:div w:id="1635216912">
              <w:marLeft w:val="0"/>
              <w:marRight w:val="0"/>
              <w:marTop w:val="0"/>
              <w:marBottom w:val="0"/>
              <w:divBdr>
                <w:top w:val="none" w:sz="0" w:space="0" w:color="auto"/>
                <w:left w:val="none" w:sz="0" w:space="0" w:color="auto"/>
                <w:bottom w:val="none" w:sz="0" w:space="0" w:color="auto"/>
                <w:right w:val="none" w:sz="0" w:space="0" w:color="auto"/>
              </w:divBdr>
            </w:div>
            <w:div w:id="20846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9D50-19E2-446B-A41C-D76F8C7C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851</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Mrs K E Hood</cp:lastModifiedBy>
  <cp:revision>4</cp:revision>
  <cp:lastPrinted>2020-01-10T14:31:00Z</cp:lastPrinted>
  <dcterms:created xsi:type="dcterms:W3CDTF">2020-01-09T11:22:00Z</dcterms:created>
  <dcterms:modified xsi:type="dcterms:W3CDTF">2020-01-10T14:31:00Z</dcterms:modified>
</cp:coreProperties>
</file>